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708817" w14:textId="270A5895" w:rsidR="004C13C0" w:rsidRPr="0079066F" w:rsidRDefault="00EA31F0" w:rsidP="00EA31F0">
      <w:pPr>
        <w:tabs>
          <w:tab w:val="left" w:pos="5600"/>
        </w:tabs>
        <w:spacing w:before="120" w:after="120"/>
        <w:rPr>
          <w:sz w:val="22"/>
          <w:szCs w:val="22"/>
        </w:rPr>
      </w:pPr>
      <w:r>
        <w:rPr>
          <w:sz w:val="22"/>
          <w:szCs w:val="22"/>
        </w:rPr>
        <w:tab/>
      </w:r>
    </w:p>
    <w:tbl>
      <w:tblPr>
        <w:tblpPr w:leftFromText="180" w:rightFromText="180" w:vertAnchor="text" w:horzAnchor="margin" w:tblpY="117"/>
        <w:tblW w:w="9624" w:type="dxa"/>
        <w:tblBorders>
          <w:top w:val="double" w:sz="4" w:space="0" w:color="auto"/>
          <w:left w:val="double" w:sz="4" w:space="0" w:color="auto"/>
          <w:bottom w:val="double" w:sz="4" w:space="0" w:color="auto"/>
          <w:right w:val="double" w:sz="4" w:space="0" w:color="auto"/>
        </w:tblBorders>
        <w:tblLayout w:type="fixed"/>
        <w:tblCellMar>
          <w:left w:w="70" w:type="dxa"/>
          <w:right w:w="70" w:type="dxa"/>
        </w:tblCellMar>
        <w:tblLook w:val="0000" w:firstRow="0" w:lastRow="0" w:firstColumn="0" w:lastColumn="0" w:noHBand="0" w:noVBand="0"/>
      </w:tblPr>
      <w:tblGrid>
        <w:gridCol w:w="9624"/>
      </w:tblGrid>
      <w:tr w:rsidR="009678E9" w:rsidRPr="00B60399" w14:paraId="3F515B8D" w14:textId="77777777" w:rsidTr="00DB4C6D">
        <w:tc>
          <w:tcPr>
            <w:tcW w:w="9624" w:type="dxa"/>
            <w:tcBorders>
              <w:top w:val="double" w:sz="4" w:space="0" w:color="auto"/>
              <w:bottom w:val="double" w:sz="4" w:space="0" w:color="auto"/>
            </w:tcBorders>
          </w:tcPr>
          <w:p w14:paraId="2C6F3C60" w14:textId="77777777" w:rsidR="00205F3C" w:rsidRPr="0079066F" w:rsidRDefault="00205F3C" w:rsidP="0079066F">
            <w:pPr>
              <w:suppressAutoHyphens/>
              <w:spacing w:before="120" w:after="120"/>
              <w:jc w:val="center"/>
              <w:rPr>
                <w:b/>
                <w:sz w:val="22"/>
                <w:szCs w:val="22"/>
                <w:u w:val="single"/>
                <w:lang w:val="it-IT" w:eastAsia="it-IT"/>
              </w:rPr>
            </w:pPr>
          </w:p>
          <w:p w14:paraId="0394A8CD" w14:textId="70AAC0D2" w:rsidR="007329F9" w:rsidRDefault="00DB4C6D" w:rsidP="00B60399">
            <w:pPr>
              <w:spacing w:before="120" w:after="240" w:line="276" w:lineRule="auto"/>
              <w:jc w:val="center"/>
              <w:rPr>
                <w:rFonts w:asciiTheme="minorHAnsi" w:hAnsiTheme="minorHAnsi" w:cstheme="minorHAnsi"/>
                <w:b/>
                <w:bCs/>
                <w:sz w:val="22"/>
                <w:szCs w:val="22"/>
                <w:lang w:val="it-IT"/>
              </w:rPr>
            </w:pPr>
            <w:r w:rsidRPr="00DB4C6D">
              <w:rPr>
                <w:rFonts w:asciiTheme="minorHAnsi" w:hAnsiTheme="minorHAnsi" w:cstheme="minorHAnsi"/>
                <w:b/>
                <w:bCs/>
                <w:sz w:val="22"/>
                <w:szCs w:val="22"/>
                <w:lang w:val="it-IT"/>
              </w:rPr>
              <w:t xml:space="preserve">OGGETTO: </w:t>
            </w:r>
            <w:r w:rsidR="007329F9" w:rsidRPr="007329F9">
              <w:rPr>
                <w:rFonts w:asciiTheme="minorHAnsi" w:hAnsiTheme="minorHAnsi" w:cstheme="minorHAnsi"/>
                <w:b/>
                <w:bCs/>
                <w:sz w:val="22"/>
                <w:szCs w:val="22"/>
                <w:lang w:val="it-IT"/>
              </w:rPr>
              <w:t xml:space="preserve"> </w:t>
            </w:r>
            <w:r w:rsidR="007329F9" w:rsidRPr="007329F9">
              <w:rPr>
                <w:rFonts w:asciiTheme="minorHAnsi" w:hAnsiTheme="minorHAnsi" w:cstheme="minorHAnsi"/>
                <w:b/>
                <w:bCs/>
                <w:i/>
                <w:iCs/>
                <w:sz w:val="22"/>
                <w:szCs w:val="22"/>
                <w:lang w:val="it-IT"/>
              </w:rPr>
              <w:t>Piano nazionale di ripresa e resilienza, Missione 4 – Istruzione e ricerca – Componente 1 – Potenziamento dell’offerta dei servizi di istruzione: dagli asili nido alle università – Investimento 3.1 “Nuove competenze e nuovi linguaggi”, finanziato dall’Unione europea – Next Generation EU – “Azioni di potenziamento delle competenze STEM e multilinguistiche” – Intervento A: Realizzazione di percorsi didattici, formativi e di orientamento per studentesse e studenti finalizzati a promuovere l’integrazione, all’interno dei curricula di tutti i cicli scolastici, di attività, metodologie e contenuti volti a sviluppare le competenze STEM, digitali e di innovazione, nonché quelle linguistiche, garantendo pari opportunità e parità di genere in termini di approccio metodologico e di attività di orientamento STEM Intervento B: Realizzazione di percorsi formativi di lingua e di metodologia di durata annuale, finalizzati al potenziamento delle competenze linguistiche dei docenti in servizio e al miglioramento delle loro competenze metodologiche di insegnamento</w:t>
            </w:r>
            <w:r w:rsidR="007329F9" w:rsidRPr="007329F9">
              <w:rPr>
                <w:rFonts w:asciiTheme="minorHAnsi" w:hAnsiTheme="minorHAnsi" w:cstheme="minorHAnsi"/>
                <w:b/>
                <w:bCs/>
                <w:sz w:val="22"/>
                <w:szCs w:val="22"/>
                <w:lang w:val="it-IT"/>
              </w:rPr>
              <w:t>.</w:t>
            </w:r>
          </w:p>
          <w:p w14:paraId="6A78D9D2" w14:textId="77777777" w:rsidR="00B60399" w:rsidRPr="00B60399" w:rsidRDefault="00B60399" w:rsidP="00B60399">
            <w:pPr>
              <w:spacing w:before="120"/>
              <w:jc w:val="center"/>
              <w:rPr>
                <w:rFonts w:asciiTheme="minorHAnsi" w:hAnsiTheme="minorHAnsi" w:cstheme="minorHAnsi"/>
                <w:b/>
                <w:bCs/>
                <w:sz w:val="22"/>
                <w:szCs w:val="22"/>
                <w:lang w:val="it-IT"/>
              </w:rPr>
            </w:pPr>
            <w:r w:rsidRPr="00B60399">
              <w:rPr>
                <w:rFonts w:asciiTheme="minorHAnsi" w:hAnsiTheme="minorHAnsi" w:cstheme="minorHAnsi"/>
                <w:b/>
                <w:bCs/>
                <w:sz w:val="22"/>
                <w:szCs w:val="22"/>
                <w:lang w:val="it-IT"/>
              </w:rPr>
              <w:t>Azioni di potenziamento delle competenze STEM e multilinguistiche</w:t>
            </w:r>
          </w:p>
          <w:p w14:paraId="438BD97F" w14:textId="39492C39" w:rsidR="00B60399" w:rsidRPr="007329F9" w:rsidRDefault="00B60399" w:rsidP="00B60399">
            <w:pPr>
              <w:spacing w:before="120"/>
              <w:jc w:val="center"/>
              <w:rPr>
                <w:rFonts w:asciiTheme="minorHAnsi" w:hAnsiTheme="minorHAnsi" w:cstheme="minorHAnsi"/>
                <w:b/>
                <w:bCs/>
                <w:sz w:val="22"/>
                <w:szCs w:val="22"/>
                <w:lang w:val="it-IT"/>
              </w:rPr>
            </w:pPr>
            <w:r w:rsidRPr="00B60399">
              <w:rPr>
                <w:rFonts w:asciiTheme="minorHAnsi" w:hAnsiTheme="minorHAnsi" w:cstheme="minorHAnsi"/>
                <w:b/>
                <w:bCs/>
                <w:sz w:val="22"/>
                <w:szCs w:val="22"/>
                <w:lang w:val="it-IT"/>
              </w:rPr>
              <w:t>(D.M. n. 65/2023)</w:t>
            </w:r>
          </w:p>
          <w:p w14:paraId="4038A2D1" w14:textId="561F572D" w:rsidR="00DB4C6D" w:rsidRPr="00DB4C6D" w:rsidRDefault="00DB4C6D" w:rsidP="00DB4C6D">
            <w:pPr>
              <w:spacing w:beforeLines="60" w:before="144" w:afterLines="60" w:after="144" w:line="276" w:lineRule="auto"/>
              <w:jc w:val="center"/>
              <w:rPr>
                <w:rFonts w:asciiTheme="minorHAnsi" w:hAnsiTheme="minorHAnsi" w:cstheme="minorHAnsi"/>
                <w:b/>
                <w:bCs/>
                <w:sz w:val="22"/>
                <w:szCs w:val="22"/>
                <w:u w:val="single"/>
                <w:lang w:val="it-IT"/>
              </w:rPr>
            </w:pPr>
            <w:r w:rsidRPr="00DB4C6D">
              <w:rPr>
                <w:rFonts w:asciiTheme="minorHAnsi" w:hAnsiTheme="minorHAnsi" w:cstheme="minorHAnsi"/>
                <w:b/>
                <w:bCs/>
                <w:sz w:val="22"/>
                <w:szCs w:val="22"/>
                <w:u w:val="single"/>
                <w:lang w:val="it-IT"/>
              </w:rPr>
              <w:t>D</w:t>
            </w:r>
            <w:r>
              <w:rPr>
                <w:rFonts w:asciiTheme="minorHAnsi" w:hAnsiTheme="minorHAnsi" w:cstheme="minorHAnsi"/>
                <w:b/>
                <w:bCs/>
                <w:sz w:val="22"/>
                <w:szCs w:val="22"/>
                <w:u w:val="single"/>
                <w:lang w:val="it-IT"/>
              </w:rPr>
              <w:t>ICHIARAZIONE DI IN</w:t>
            </w:r>
            <w:r w:rsidR="00587912">
              <w:rPr>
                <w:rFonts w:asciiTheme="minorHAnsi" w:hAnsiTheme="minorHAnsi" w:cstheme="minorHAnsi"/>
                <w:b/>
                <w:bCs/>
                <w:sz w:val="22"/>
                <w:szCs w:val="22"/>
                <w:u w:val="single"/>
                <w:lang w:val="it-IT"/>
              </w:rPr>
              <w:t xml:space="preserve">ESISTENZA </w:t>
            </w:r>
            <w:r>
              <w:rPr>
                <w:rFonts w:asciiTheme="minorHAnsi" w:hAnsiTheme="minorHAnsi" w:cstheme="minorHAnsi"/>
                <w:b/>
                <w:bCs/>
                <w:sz w:val="22"/>
                <w:szCs w:val="22"/>
                <w:u w:val="single"/>
                <w:lang w:val="it-IT"/>
              </w:rPr>
              <w:t>DI CAUS</w:t>
            </w:r>
            <w:r w:rsidR="00B60399">
              <w:rPr>
                <w:rFonts w:asciiTheme="minorHAnsi" w:hAnsiTheme="minorHAnsi" w:cstheme="minorHAnsi"/>
                <w:b/>
                <w:bCs/>
                <w:sz w:val="22"/>
                <w:szCs w:val="22"/>
                <w:u w:val="single"/>
                <w:lang w:val="it-IT"/>
              </w:rPr>
              <w:t>E</w:t>
            </w:r>
            <w:r>
              <w:rPr>
                <w:rFonts w:asciiTheme="minorHAnsi" w:hAnsiTheme="minorHAnsi" w:cstheme="minorHAnsi"/>
                <w:b/>
                <w:bCs/>
                <w:sz w:val="22"/>
                <w:szCs w:val="22"/>
                <w:u w:val="single"/>
                <w:lang w:val="it-IT"/>
              </w:rPr>
              <w:t xml:space="preserve"> DI INCOMPATIBILIT</w:t>
            </w:r>
            <w:r w:rsidR="009D3810">
              <w:rPr>
                <w:rFonts w:asciiTheme="minorHAnsi" w:hAnsiTheme="minorHAnsi" w:cstheme="minorHAnsi"/>
                <w:b/>
                <w:bCs/>
                <w:sz w:val="22"/>
                <w:szCs w:val="22"/>
                <w:u w:val="single"/>
                <w:lang w:val="it-IT"/>
              </w:rPr>
              <w:t>À</w:t>
            </w:r>
            <w:r w:rsidR="001216B2">
              <w:rPr>
                <w:rFonts w:asciiTheme="minorHAnsi" w:hAnsiTheme="minorHAnsi" w:cstheme="minorHAnsi"/>
                <w:b/>
                <w:bCs/>
                <w:sz w:val="22"/>
                <w:szCs w:val="22"/>
                <w:u w:val="single"/>
                <w:lang w:val="it-IT"/>
              </w:rPr>
              <w:t xml:space="preserve"> E </w:t>
            </w:r>
            <w:r w:rsidR="00117D6E">
              <w:rPr>
                <w:rFonts w:asciiTheme="minorHAnsi" w:hAnsiTheme="minorHAnsi" w:cstheme="minorHAnsi"/>
                <w:b/>
                <w:bCs/>
                <w:sz w:val="22"/>
                <w:szCs w:val="22"/>
                <w:u w:val="single"/>
                <w:lang w:val="it-IT"/>
              </w:rPr>
              <w:t xml:space="preserve">DI </w:t>
            </w:r>
            <w:r w:rsidR="001216B2">
              <w:rPr>
                <w:rFonts w:asciiTheme="minorHAnsi" w:hAnsiTheme="minorHAnsi" w:cstheme="minorHAnsi"/>
                <w:b/>
                <w:bCs/>
                <w:sz w:val="22"/>
                <w:szCs w:val="22"/>
                <w:u w:val="single"/>
                <w:lang w:val="it-IT"/>
              </w:rPr>
              <w:t>CONFLITT</w:t>
            </w:r>
            <w:r w:rsidR="00117D6E">
              <w:rPr>
                <w:rFonts w:asciiTheme="minorHAnsi" w:hAnsiTheme="minorHAnsi" w:cstheme="minorHAnsi"/>
                <w:b/>
                <w:bCs/>
                <w:sz w:val="22"/>
                <w:szCs w:val="22"/>
                <w:u w:val="single"/>
                <w:lang w:val="it-IT"/>
              </w:rPr>
              <w:t>O</w:t>
            </w:r>
            <w:r w:rsidR="001216B2">
              <w:rPr>
                <w:rFonts w:asciiTheme="minorHAnsi" w:hAnsiTheme="minorHAnsi" w:cstheme="minorHAnsi"/>
                <w:b/>
                <w:bCs/>
                <w:sz w:val="22"/>
                <w:szCs w:val="22"/>
                <w:u w:val="single"/>
                <w:lang w:val="it-IT"/>
              </w:rPr>
              <w:t xml:space="preserve"> DI INTERESS</w:t>
            </w:r>
            <w:r w:rsidR="00117D6E">
              <w:rPr>
                <w:rFonts w:asciiTheme="minorHAnsi" w:hAnsiTheme="minorHAnsi" w:cstheme="minorHAnsi"/>
                <w:b/>
                <w:bCs/>
                <w:sz w:val="22"/>
                <w:szCs w:val="22"/>
                <w:u w:val="single"/>
                <w:lang w:val="it-IT"/>
              </w:rPr>
              <w:t>I</w:t>
            </w:r>
            <w:r>
              <w:rPr>
                <w:rFonts w:asciiTheme="minorHAnsi" w:hAnsiTheme="minorHAnsi" w:cstheme="minorHAnsi"/>
                <w:b/>
                <w:bCs/>
                <w:sz w:val="22"/>
                <w:szCs w:val="22"/>
                <w:u w:val="single"/>
                <w:lang w:val="it-IT"/>
              </w:rPr>
              <w:t xml:space="preserve"> </w:t>
            </w:r>
          </w:p>
          <w:p w14:paraId="3908B855" w14:textId="77777777" w:rsidR="009678E9" w:rsidRPr="00DB4C6D" w:rsidRDefault="009678E9" w:rsidP="00DB4C6D">
            <w:pPr>
              <w:suppressAutoHyphens/>
              <w:spacing w:before="120" w:after="120"/>
              <w:contextualSpacing/>
              <w:jc w:val="center"/>
              <w:rPr>
                <w:rFonts w:asciiTheme="minorHAnsi" w:hAnsiTheme="minorHAnsi" w:cstheme="minorHAnsi"/>
                <w:b/>
                <w:sz w:val="22"/>
                <w:szCs w:val="22"/>
                <w:lang w:val="it-IT" w:eastAsia="it-IT"/>
              </w:rPr>
            </w:pPr>
            <w:r w:rsidRPr="00DB4C6D">
              <w:rPr>
                <w:rFonts w:asciiTheme="minorHAnsi" w:hAnsiTheme="minorHAnsi" w:cstheme="minorHAnsi"/>
                <w:b/>
                <w:sz w:val="22"/>
                <w:szCs w:val="22"/>
                <w:lang w:val="it-IT" w:eastAsia="it-IT"/>
              </w:rPr>
              <w:t>(resa nelle forme di cui agli artt. 46 e 47 del d.P.R. n. 445 del 28 dicembre 2000)</w:t>
            </w:r>
          </w:p>
          <w:p w14:paraId="1E946E1F" w14:textId="77777777" w:rsidR="009678E9" w:rsidRPr="0079066F" w:rsidRDefault="009678E9" w:rsidP="0079066F">
            <w:pPr>
              <w:suppressAutoHyphens/>
              <w:spacing w:before="120" w:after="120"/>
              <w:jc w:val="center"/>
              <w:rPr>
                <w:b/>
                <w:bCs/>
                <w:sz w:val="22"/>
                <w:szCs w:val="22"/>
                <w:lang w:val="it-IT"/>
              </w:rPr>
            </w:pPr>
          </w:p>
        </w:tc>
      </w:tr>
    </w:tbl>
    <w:p w14:paraId="29532670" w14:textId="0F3956FB" w:rsidR="009678E9" w:rsidRPr="0079066F" w:rsidRDefault="009678E9" w:rsidP="00F6665D">
      <w:pPr>
        <w:spacing w:before="120" w:after="120"/>
        <w:jc w:val="both"/>
        <w:rPr>
          <w:sz w:val="22"/>
          <w:szCs w:val="22"/>
          <w:lang w:val="it-IT"/>
        </w:rPr>
      </w:pPr>
    </w:p>
    <w:p w14:paraId="61873FD7" w14:textId="61DCDF7C" w:rsidR="00F6665D" w:rsidRPr="002D7BE9" w:rsidRDefault="00F6665D" w:rsidP="002D7BE9">
      <w:pPr>
        <w:spacing w:before="120" w:after="120" w:line="276" w:lineRule="auto"/>
        <w:jc w:val="both"/>
        <w:rPr>
          <w:rFonts w:asciiTheme="minorHAnsi" w:hAnsiTheme="minorHAnsi" w:cstheme="minorHAnsi"/>
          <w:b/>
          <w:sz w:val="22"/>
          <w:szCs w:val="22"/>
          <w:lang w:val="it-IT"/>
        </w:rPr>
      </w:pPr>
      <w:r w:rsidRPr="00F6665D">
        <w:rPr>
          <w:rFonts w:asciiTheme="minorHAnsi" w:hAnsiTheme="minorHAnsi" w:cstheme="minorHAnsi"/>
          <w:b/>
          <w:sz w:val="22"/>
          <w:szCs w:val="22"/>
          <w:lang w:val="it-IT"/>
        </w:rPr>
        <w:t>Il/</w:t>
      </w:r>
      <w:r w:rsidR="00F973C7">
        <w:rPr>
          <w:rFonts w:asciiTheme="minorHAnsi" w:hAnsiTheme="minorHAnsi" w:cstheme="minorHAnsi"/>
          <w:b/>
          <w:sz w:val="22"/>
          <w:szCs w:val="22"/>
          <w:lang w:val="it-IT"/>
        </w:rPr>
        <w:t>L</w:t>
      </w:r>
      <w:r w:rsidRPr="00F6665D">
        <w:rPr>
          <w:rFonts w:asciiTheme="minorHAnsi" w:hAnsiTheme="minorHAnsi" w:cstheme="minorHAnsi"/>
          <w:b/>
          <w:sz w:val="22"/>
          <w:szCs w:val="22"/>
          <w:lang w:val="it-IT"/>
        </w:rPr>
        <w:t>a sottoscritto/a __________________________</w:t>
      </w:r>
      <w:bookmarkStart w:id="0" w:name="_Hlk101543056"/>
      <w:r w:rsidRPr="00F6665D">
        <w:rPr>
          <w:rFonts w:asciiTheme="minorHAnsi" w:hAnsiTheme="minorHAnsi" w:cstheme="minorHAnsi"/>
          <w:b/>
          <w:sz w:val="22"/>
          <w:szCs w:val="22"/>
          <w:lang w:val="it-IT"/>
        </w:rPr>
        <w:t>___________</w:t>
      </w:r>
      <w:bookmarkEnd w:id="0"/>
      <w:r w:rsidRPr="00F6665D">
        <w:rPr>
          <w:rFonts w:asciiTheme="minorHAnsi" w:hAnsiTheme="minorHAnsi" w:cstheme="minorHAnsi"/>
          <w:b/>
          <w:sz w:val="22"/>
          <w:szCs w:val="22"/>
          <w:lang w:val="it-IT"/>
        </w:rPr>
        <w:t xml:space="preserve"> nato/a </w:t>
      </w:r>
      <w:proofErr w:type="spellStart"/>
      <w:r w:rsidRPr="00F6665D">
        <w:rPr>
          <w:rFonts w:asciiTheme="minorHAnsi" w:hAnsiTheme="minorHAnsi" w:cstheme="minorHAnsi"/>
          <w:b/>
          <w:sz w:val="22"/>
          <w:szCs w:val="22"/>
          <w:lang w:val="it-IT"/>
        </w:rPr>
        <w:t>a</w:t>
      </w:r>
      <w:proofErr w:type="spellEnd"/>
      <w:r w:rsidRPr="00F6665D">
        <w:rPr>
          <w:rFonts w:asciiTheme="minorHAnsi" w:hAnsiTheme="minorHAnsi" w:cstheme="minorHAnsi"/>
          <w:b/>
          <w:sz w:val="22"/>
          <w:szCs w:val="22"/>
          <w:lang w:val="it-IT"/>
        </w:rPr>
        <w:t xml:space="preserve"> _______________</w:t>
      </w:r>
      <w:r>
        <w:rPr>
          <w:rFonts w:asciiTheme="minorHAnsi" w:hAnsiTheme="minorHAnsi" w:cstheme="minorHAnsi"/>
          <w:b/>
          <w:sz w:val="22"/>
          <w:szCs w:val="22"/>
          <w:lang w:val="it-IT"/>
        </w:rPr>
        <w:t xml:space="preserve"> </w:t>
      </w:r>
      <w:r w:rsidRPr="00F6665D">
        <w:rPr>
          <w:rFonts w:asciiTheme="minorHAnsi" w:hAnsiTheme="minorHAnsi" w:cstheme="minorHAnsi"/>
          <w:b/>
          <w:sz w:val="22"/>
          <w:szCs w:val="22"/>
          <w:lang w:val="it-IT"/>
        </w:rPr>
        <w:t>il_________________</w:t>
      </w:r>
      <w:bookmarkStart w:id="1" w:name="_Hlk96611450"/>
      <w:r>
        <w:rPr>
          <w:rFonts w:asciiTheme="minorHAnsi" w:hAnsiTheme="minorHAnsi" w:cstheme="minorHAnsi"/>
          <w:b/>
          <w:sz w:val="22"/>
          <w:szCs w:val="22"/>
          <w:lang w:val="it-IT"/>
        </w:rPr>
        <w:t xml:space="preserve"> </w:t>
      </w:r>
      <w:r w:rsidRPr="00F6665D">
        <w:rPr>
          <w:rFonts w:asciiTheme="minorHAnsi" w:hAnsiTheme="minorHAnsi" w:cstheme="minorHAnsi"/>
          <w:b/>
          <w:sz w:val="22"/>
          <w:szCs w:val="22"/>
          <w:lang w:val="it-IT"/>
        </w:rPr>
        <w:t>residente</w:t>
      </w:r>
      <w:r>
        <w:rPr>
          <w:rFonts w:asciiTheme="minorHAnsi" w:hAnsiTheme="minorHAnsi" w:cstheme="minorHAnsi"/>
          <w:b/>
          <w:sz w:val="22"/>
          <w:szCs w:val="22"/>
          <w:lang w:val="it-IT"/>
        </w:rPr>
        <w:t xml:space="preserve"> </w:t>
      </w:r>
      <w:r w:rsidRPr="00F6665D">
        <w:rPr>
          <w:rFonts w:asciiTheme="minorHAnsi" w:hAnsiTheme="minorHAnsi" w:cstheme="minorHAnsi"/>
          <w:b/>
          <w:sz w:val="22"/>
          <w:szCs w:val="22"/>
          <w:lang w:val="it-IT"/>
        </w:rPr>
        <w:t>a______________________ Provincia di ___________________</w:t>
      </w:r>
      <w:bookmarkStart w:id="2" w:name="_Hlk76717201"/>
      <w:bookmarkEnd w:id="1"/>
      <w:r w:rsidRPr="00F6665D">
        <w:rPr>
          <w:rFonts w:asciiTheme="minorHAnsi" w:hAnsiTheme="minorHAnsi" w:cstheme="minorHAnsi"/>
          <w:b/>
          <w:sz w:val="22"/>
          <w:szCs w:val="22"/>
          <w:lang w:val="it-IT"/>
        </w:rPr>
        <w:t xml:space="preserve"> Via/Piazza _______________________________</w:t>
      </w:r>
      <w:bookmarkStart w:id="3" w:name="_Hlk101543162"/>
      <w:r w:rsidRPr="00F6665D">
        <w:rPr>
          <w:rFonts w:asciiTheme="minorHAnsi" w:hAnsiTheme="minorHAnsi" w:cstheme="minorHAnsi"/>
          <w:b/>
          <w:sz w:val="22"/>
          <w:szCs w:val="22"/>
          <w:lang w:val="it-IT"/>
        </w:rPr>
        <w:t>_</w:t>
      </w:r>
      <w:bookmarkStart w:id="4" w:name="_Hlk101543132"/>
      <w:r w:rsidRPr="00F6665D">
        <w:rPr>
          <w:rFonts w:asciiTheme="minorHAnsi" w:hAnsiTheme="minorHAnsi" w:cstheme="minorHAnsi"/>
          <w:b/>
          <w:sz w:val="22"/>
          <w:szCs w:val="22"/>
          <w:lang w:val="it-IT"/>
        </w:rPr>
        <w:t>_______________</w:t>
      </w:r>
      <w:bookmarkEnd w:id="3"/>
      <w:bookmarkEnd w:id="4"/>
      <w:r>
        <w:rPr>
          <w:rFonts w:asciiTheme="minorHAnsi" w:hAnsiTheme="minorHAnsi" w:cstheme="minorHAnsi"/>
          <w:b/>
          <w:sz w:val="22"/>
          <w:szCs w:val="22"/>
          <w:lang w:val="it-IT"/>
        </w:rPr>
        <w:t xml:space="preserve"> </w:t>
      </w:r>
      <w:r w:rsidRPr="00F6665D">
        <w:rPr>
          <w:rFonts w:asciiTheme="minorHAnsi" w:hAnsiTheme="minorHAnsi" w:cstheme="minorHAnsi"/>
          <w:b/>
          <w:sz w:val="22"/>
          <w:szCs w:val="22"/>
          <w:lang w:val="it-IT"/>
        </w:rPr>
        <w:t xml:space="preserve">n. </w:t>
      </w:r>
      <w:r>
        <w:rPr>
          <w:rFonts w:asciiTheme="minorHAnsi" w:hAnsiTheme="minorHAnsi" w:cstheme="minorHAnsi"/>
          <w:b/>
          <w:sz w:val="22"/>
          <w:szCs w:val="22"/>
          <w:lang w:val="it-IT"/>
        </w:rPr>
        <w:t>__</w:t>
      </w:r>
      <w:r w:rsidRPr="00F6665D">
        <w:rPr>
          <w:rFonts w:asciiTheme="minorHAnsi" w:hAnsiTheme="minorHAnsi" w:cstheme="minorHAnsi"/>
          <w:b/>
          <w:sz w:val="22"/>
          <w:szCs w:val="22"/>
          <w:lang w:val="it-IT"/>
        </w:rPr>
        <w:t>_______</w:t>
      </w:r>
      <w:bookmarkEnd w:id="2"/>
      <w:r w:rsidRPr="00F6665D">
        <w:rPr>
          <w:rFonts w:asciiTheme="minorHAnsi" w:hAnsiTheme="minorHAnsi" w:cstheme="minorHAnsi"/>
          <w:b/>
          <w:sz w:val="22"/>
          <w:szCs w:val="22"/>
          <w:lang w:val="it-IT"/>
        </w:rPr>
        <w:t xml:space="preserve"> Codice Fiscale ______________________________, </w:t>
      </w:r>
      <w:r>
        <w:rPr>
          <w:rFonts w:asciiTheme="minorHAnsi" w:hAnsiTheme="minorHAnsi" w:cstheme="minorHAnsi"/>
          <w:b/>
          <w:sz w:val="22"/>
          <w:szCs w:val="22"/>
          <w:lang w:val="it-IT"/>
        </w:rPr>
        <w:t>in qualità di _________________________________________</w:t>
      </w:r>
      <w:r w:rsidR="002D7BE9">
        <w:rPr>
          <w:rFonts w:asciiTheme="minorHAnsi" w:hAnsiTheme="minorHAnsi" w:cstheme="minorHAnsi"/>
          <w:b/>
          <w:sz w:val="22"/>
          <w:szCs w:val="22"/>
          <w:lang w:val="it-IT"/>
        </w:rPr>
        <w:t xml:space="preserve"> </w:t>
      </w:r>
    </w:p>
    <w:p w14:paraId="7552B2EE" w14:textId="77777777" w:rsidR="009D3810" w:rsidRPr="009D3810" w:rsidRDefault="009D3810" w:rsidP="009D3810">
      <w:pPr>
        <w:pStyle w:val="ListParagraph1"/>
        <w:spacing w:before="120" w:after="120" w:line="276" w:lineRule="auto"/>
        <w:ind w:left="0"/>
        <w:rPr>
          <w:rFonts w:asciiTheme="minorHAnsi" w:hAnsiTheme="minorHAnsi" w:cstheme="minorHAnsi"/>
          <w:sz w:val="22"/>
          <w:szCs w:val="22"/>
        </w:rPr>
      </w:pPr>
    </w:p>
    <w:p w14:paraId="63EDF104" w14:textId="78D1F158" w:rsidR="005F31DA" w:rsidRDefault="005F31DA" w:rsidP="005F31DA">
      <w:pPr>
        <w:spacing w:before="120" w:after="120"/>
        <w:ind w:right="-1"/>
        <w:jc w:val="both"/>
        <w:rPr>
          <w:rFonts w:asciiTheme="minorHAnsi" w:hAnsiTheme="minorHAnsi" w:cstheme="minorHAnsi"/>
          <w:b/>
          <w:sz w:val="22"/>
          <w:szCs w:val="22"/>
          <w:lang w:val="it-IT"/>
        </w:rPr>
      </w:pPr>
      <w:r>
        <w:rPr>
          <w:rFonts w:asciiTheme="minorHAnsi" w:eastAsia="Calibri" w:hAnsiTheme="minorHAnsi" w:cstheme="minorHAnsi"/>
          <w:sz w:val="22"/>
          <w:szCs w:val="22"/>
          <w:lang w:val="it-IT"/>
        </w:rPr>
        <w:t xml:space="preserve">Partecipante alla selezione in qualità di </w:t>
      </w:r>
      <w:proofErr w:type="gramStart"/>
      <w:r>
        <w:rPr>
          <w:rFonts w:asciiTheme="minorHAnsi" w:eastAsia="Calibri" w:hAnsiTheme="minorHAnsi" w:cstheme="minorHAnsi"/>
          <w:sz w:val="22"/>
          <w:szCs w:val="22"/>
          <w:lang w:val="it-IT"/>
        </w:rPr>
        <w:t xml:space="preserve">TUTOR </w:t>
      </w:r>
      <w:r w:rsidR="009D3810" w:rsidRPr="009D3810">
        <w:rPr>
          <w:rFonts w:asciiTheme="minorHAnsi" w:hAnsiTheme="minorHAnsi" w:cstheme="minorHAnsi"/>
          <w:sz w:val="22"/>
          <w:szCs w:val="22"/>
          <w:lang w:val="it-IT"/>
        </w:rPr>
        <w:t xml:space="preserve"> nell’ambito</w:t>
      </w:r>
      <w:proofErr w:type="gramEnd"/>
      <w:r w:rsidR="009D3810" w:rsidRPr="009D3810">
        <w:rPr>
          <w:rFonts w:asciiTheme="minorHAnsi" w:hAnsiTheme="minorHAnsi" w:cstheme="minorHAnsi"/>
          <w:sz w:val="22"/>
          <w:szCs w:val="22"/>
          <w:lang w:val="it-IT"/>
        </w:rPr>
        <w:t xml:space="preserve"> del </w:t>
      </w:r>
      <w:r w:rsidR="00FE5944">
        <w:rPr>
          <w:rFonts w:asciiTheme="minorHAnsi" w:hAnsiTheme="minorHAnsi" w:cstheme="minorHAnsi"/>
          <w:sz w:val="22"/>
          <w:szCs w:val="22"/>
          <w:lang w:val="it-IT"/>
        </w:rPr>
        <w:t xml:space="preserve">progetto </w:t>
      </w:r>
      <w:r w:rsidR="00FE5944" w:rsidRPr="00FE5944">
        <w:rPr>
          <w:rFonts w:asciiTheme="minorHAnsi" w:hAnsiTheme="minorHAnsi" w:cstheme="minorHAnsi"/>
          <w:sz w:val="22"/>
          <w:szCs w:val="22"/>
          <w:lang w:val="it-IT"/>
        </w:rPr>
        <w:t>“Dalla scuola al mondo: STEM e lingue per viaggi di scoperta”</w:t>
      </w:r>
      <w:r w:rsidRPr="005F31DA">
        <w:rPr>
          <w:rFonts w:asciiTheme="minorHAnsi" w:hAnsiTheme="minorHAnsi" w:cstheme="minorHAnsi"/>
          <w:sz w:val="22"/>
          <w:szCs w:val="22"/>
          <w:lang w:val="it-IT"/>
        </w:rPr>
        <w:t xml:space="preserve"> </w:t>
      </w:r>
      <w:r>
        <w:rPr>
          <w:rFonts w:asciiTheme="minorHAnsi" w:hAnsiTheme="minorHAnsi" w:cstheme="minorHAnsi"/>
          <w:sz w:val="22"/>
          <w:szCs w:val="22"/>
          <w:lang w:val="it-IT"/>
        </w:rPr>
        <w:t xml:space="preserve"> </w:t>
      </w:r>
      <w:r w:rsidRPr="00FE5944">
        <w:rPr>
          <w:rFonts w:asciiTheme="minorHAnsi" w:hAnsiTheme="minorHAnsi" w:cstheme="minorHAnsi"/>
          <w:sz w:val="22"/>
          <w:szCs w:val="22"/>
          <w:lang w:val="it-IT"/>
        </w:rPr>
        <w:t>C.U.P. I64D23003090006</w:t>
      </w:r>
    </w:p>
    <w:p w14:paraId="35A41146" w14:textId="76DB3DCD" w:rsidR="00FE5944" w:rsidRPr="00FE5944" w:rsidRDefault="00FE5944" w:rsidP="00FE5944">
      <w:pPr>
        <w:spacing w:before="120" w:after="120"/>
        <w:ind w:right="-1"/>
        <w:jc w:val="both"/>
        <w:rPr>
          <w:rFonts w:asciiTheme="minorHAnsi" w:hAnsiTheme="minorHAnsi" w:cstheme="minorHAnsi"/>
          <w:sz w:val="22"/>
          <w:szCs w:val="22"/>
          <w:lang w:val="it-IT"/>
        </w:rPr>
      </w:pPr>
    </w:p>
    <w:p w14:paraId="602324A3" w14:textId="00A753FE" w:rsidR="00F6665D" w:rsidRPr="009D3810" w:rsidRDefault="00F6665D" w:rsidP="003932B6">
      <w:pPr>
        <w:spacing w:before="120" w:after="120" w:line="276" w:lineRule="auto"/>
        <w:jc w:val="both"/>
        <w:rPr>
          <w:rFonts w:asciiTheme="minorHAnsi" w:hAnsiTheme="minorHAnsi" w:cstheme="minorHAnsi"/>
          <w:b/>
          <w:sz w:val="22"/>
          <w:szCs w:val="22"/>
          <w:lang w:val="it-IT"/>
        </w:rPr>
      </w:pPr>
      <w:r w:rsidRPr="00F6665D">
        <w:rPr>
          <w:rFonts w:asciiTheme="minorHAnsi" w:hAnsiTheme="minorHAnsi" w:cstheme="minorHAnsi"/>
          <w:b/>
          <w:sz w:val="22"/>
          <w:szCs w:val="22"/>
          <w:lang w:val="it-IT"/>
        </w:rPr>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w:t>
      </w:r>
      <w:r w:rsidRPr="009D3810">
        <w:rPr>
          <w:rFonts w:asciiTheme="minorHAnsi" w:hAnsiTheme="minorHAnsi" w:cstheme="minorHAnsi"/>
          <w:b/>
          <w:sz w:val="22"/>
          <w:szCs w:val="22"/>
          <w:lang w:val="it-IT"/>
        </w:rPr>
        <w:t>46 e 47 del d.P.R. n. 445 del 28 dicembre 2000,</w:t>
      </w:r>
    </w:p>
    <w:p w14:paraId="5BD5D1FB" w14:textId="77777777" w:rsidR="00752D7F" w:rsidRDefault="00752D7F" w:rsidP="0079066F">
      <w:pPr>
        <w:spacing w:before="120" w:after="120"/>
        <w:jc w:val="center"/>
        <w:outlineLvl w:val="0"/>
        <w:rPr>
          <w:rFonts w:asciiTheme="minorHAnsi" w:hAnsiTheme="minorHAnsi" w:cstheme="minorHAnsi"/>
          <w:b/>
          <w:sz w:val="22"/>
          <w:szCs w:val="22"/>
          <w:lang w:val="it-IT"/>
        </w:rPr>
      </w:pPr>
    </w:p>
    <w:p w14:paraId="19F24807" w14:textId="77777777" w:rsidR="00FE5944" w:rsidRPr="00DB4C6D" w:rsidRDefault="00FE5944" w:rsidP="0079066F">
      <w:pPr>
        <w:spacing w:before="120" w:after="120"/>
        <w:jc w:val="center"/>
        <w:outlineLvl w:val="0"/>
        <w:rPr>
          <w:rFonts w:asciiTheme="minorHAnsi" w:hAnsiTheme="minorHAnsi" w:cstheme="minorHAnsi"/>
          <w:b/>
          <w:sz w:val="22"/>
          <w:szCs w:val="22"/>
          <w:lang w:val="it-IT"/>
        </w:rPr>
      </w:pPr>
    </w:p>
    <w:p w14:paraId="670B2CBF" w14:textId="20D074C4" w:rsidR="00927DA6" w:rsidRDefault="009678E9" w:rsidP="00F6665D">
      <w:pPr>
        <w:spacing w:before="120" w:after="120"/>
        <w:jc w:val="center"/>
        <w:outlineLvl w:val="0"/>
        <w:rPr>
          <w:rFonts w:asciiTheme="minorHAnsi" w:hAnsiTheme="minorHAnsi" w:cstheme="minorHAnsi"/>
          <w:b/>
          <w:sz w:val="22"/>
          <w:szCs w:val="22"/>
          <w:lang w:val="it-IT"/>
        </w:rPr>
      </w:pPr>
      <w:r w:rsidRPr="00DB4C6D">
        <w:rPr>
          <w:rFonts w:asciiTheme="minorHAnsi" w:hAnsiTheme="minorHAnsi" w:cstheme="minorHAnsi"/>
          <w:b/>
          <w:sz w:val="22"/>
          <w:szCs w:val="22"/>
          <w:lang w:val="it-IT"/>
        </w:rPr>
        <w:t>DICHIARA</w:t>
      </w:r>
    </w:p>
    <w:p w14:paraId="781C34CD" w14:textId="77777777" w:rsidR="00790B99" w:rsidRDefault="00790B99" w:rsidP="00F6665D">
      <w:pPr>
        <w:spacing w:before="120" w:after="120"/>
        <w:jc w:val="center"/>
        <w:outlineLvl w:val="0"/>
        <w:rPr>
          <w:rFonts w:asciiTheme="minorHAnsi" w:hAnsiTheme="minorHAnsi" w:cstheme="minorHAnsi"/>
          <w:b/>
          <w:sz w:val="22"/>
          <w:szCs w:val="22"/>
          <w:lang w:val="it-IT"/>
        </w:rPr>
      </w:pPr>
    </w:p>
    <w:p w14:paraId="0FDB718B" w14:textId="25D37755" w:rsidR="00A26D81" w:rsidRPr="005547BF" w:rsidRDefault="00A26D81" w:rsidP="00A26D81">
      <w:pPr>
        <w:pStyle w:val="Comma"/>
        <w:numPr>
          <w:ilvl w:val="0"/>
          <w:numId w:val="13"/>
        </w:numPr>
        <w:spacing w:before="120" w:after="120" w:line="276" w:lineRule="auto"/>
        <w:ind w:left="709"/>
        <w:rPr>
          <w:rFonts w:cstheme="minorHAnsi"/>
        </w:rPr>
      </w:pPr>
      <w:r>
        <w:rPr>
          <w:rFonts w:cstheme="minorHAnsi"/>
        </w:rPr>
        <w:t xml:space="preserve">di </w:t>
      </w:r>
      <w:r w:rsidRPr="005547BF">
        <w:rPr>
          <w:rFonts w:cstheme="minorHAnsi"/>
        </w:rPr>
        <w:t xml:space="preserve">non trovarsi in situazione di incompatibilità, ai sensi di quanto previsto dal </w:t>
      </w:r>
      <w:r w:rsidR="004A3BDC">
        <w:rPr>
          <w:rFonts w:cstheme="minorHAnsi"/>
        </w:rPr>
        <w:t>d</w:t>
      </w:r>
      <w:r w:rsidRPr="005547BF">
        <w:rPr>
          <w:rFonts w:cstheme="minorHAnsi"/>
        </w:rPr>
        <w:t>.</w:t>
      </w:r>
      <w:r w:rsidR="004A3BDC">
        <w:rPr>
          <w:rFonts w:cstheme="minorHAnsi"/>
        </w:rPr>
        <w:t>l</w:t>
      </w:r>
      <w:r w:rsidRPr="005547BF">
        <w:rPr>
          <w:rFonts w:cstheme="minorHAnsi"/>
        </w:rPr>
        <w:t xml:space="preserve">gs. </w:t>
      </w:r>
      <w:r w:rsidR="004A3BDC">
        <w:rPr>
          <w:rFonts w:cstheme="minorHAnsi"/>
        </w:rPr>
        <w:t xml:space="preserve">n. </w:t>
      </w:r>
      <w:r w:rsidRPr="005547BF">
        <w:rPr>
          <w:rFonts w:cstheme="minorHAnsi"/>
        </w:rPr>
        <w:t xml:space="preserve">39/2013 e dall’art. 53, del </w:t>
      </w:r>
      <w:r w:rsidR="004A3BDC">
        <w:rPr>
          <w:rFonts w:cstheme="minorHAnsi"/>
        </w:rPr>
        <w:t>d</w:t>
      </w:r>
      <w:r w:rsidRPr="005547BF">
        <w:rPr>
          <w:rFonts w:cstheme="minorHAnsi"/>
        </w:rPr>
        <w:t>.</w:t>
      </w:r>
      <w:r w:rsidR="004A3BDC">
        <w:rPr>
          <w:rFonts w:cstheme="minorHAnsi"/>
        </w:rPr>
        <w:t>l</w:t>
      </w:r>
      <w:r w:rsidRPr="005547BF">
        <w:rPr>
          <w:rFonts w:cstheme="minorHAnsi"/>
        </w:rPr>
        <w:t xml:space="preserve">gs. </w:t>
      </w:r>
      <w:r w:rsidR="004A3BDC">
        <w:rPr>
          <w:rFonts w:cstheme="minorHAnsi"/>
        </w:rPr>
        <w:t xml:space="preserve">n. </w:t>
      </w:r>
      <w:r w:rsidRPr="005547BF">
        <w:rPr>
          <w:rFonts w:cstheme="minorHAnsi"/>
        </w:rPr>
        <w:t xml:space="preserve">165/2001; </w:t>
      </w:r>
    </w:p>
    <w:p w14:paraId="709FA8C0" w14:textId="77777777" w:rsidR="00A26D81" w:rsidRPr="005547BF" w:rsidRDefault="00A26D81" w:rsidP="00A26D81">
      <w:pPr>
        <w:pStyle w:val="Comma"/>
        <w:numPr>
          <w:ilvl w:val="0"/>
          <w:numId w:val="0"/>
        </w:numPr>
        <w:spacing w:before="120" w:after="120" w:line="276" w:lineRule="auto"/>
        <w:ind w:left="709"/>
        <w:rPr>
          <w:rFonts w:cstheme="minorHAnsi"/>
        </w:rPr>
      </w:pPr>
      <w:r w:rsidRPr="005547BF">
        <w:rPr>
          <w:rFonts w:cstheme="minorHAnsi"/>
        </w:rPr>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seguenti:_________________________________________________________________________________________________________________________________________________________________________________________________________________________________;</w:t>
      </w:r>
    </w:p>
    <w:p w14:paraId="11D026AC" w14:textId="58598B82" w:rsidR="00A26D81" w:rsidRPr="000D6516" w:rsidRDefault="00A26D81" w:rsidP="000D6516">
      <w:pPr>
        <w:pStyle w:val="Comma"/>
        <w:numPr>
          <w:ilvl w:val="0"/>
          <w:numId w:val="13"/>
        </w:numPr>
        <w:spacing w:before="120" w:after="120" w:line="276" w:lineRule="auto"/>
        <w:ind w:left="709"/>
        <w:rPr>
          <w:rFonts w:cstheme="minorHAnsi"/>
        </w:rPr>
      </w:pPr>
      <w:r>
        <w:rPr>
          <w:rFonts w:cstheme="minorHAnsi"/>
        </w:rPr>
        <w:t xml:space="preserve">di </w:t>
      </w:r>
      <w:r w:rsidRPr="005547BF">
        <w:rPr>
          <w:rFonts w:cstheme="minorHAnsi"/>
        </w:rPr>
        <w:t xml:space="preserve">non trovarsi in situazioni di conflitto di interessi, anche potenziale, ai sensi dell’art. 53, comma 14, del </w:t>
      </w:r>
      <w:r w:rsidR="004A3BDC">
        <w:rPr>
          <w:rFonts w:cstheme="minorHAnsi"/>
        </w:rPr>
        <w:t>d</w:t>
      </w:r>
      <w:r w:rsidRPr="005547BF">
        <w:rPr>
          <w:rFonts w:cstheme="minorHAnsi"/>
        </w:rPr>
        <w:t>.</w:t>
      </w:r>
      <w:r w:rsidR="004A3BDC">
        <w:rPr>
          <w:rFonts w:cstheme="minorHAnsi"/>
        </w:rPr>
        <w:t>l</w:t>
      </w:r>
      <w:r w:rsidRPr="005547BF">
        <w:rPr>
          <w:rFonts w:cstheme="minorHAnsi"/>
        </w:rPr>
        <w:t xml:space="preserve">gs. </w:t>
      </w:r>
      <w:r w:rsidR="004A3BDC">
        <w:rPr>
          <w:rFonts w:cstheme="minorHAnsi"/>
        </w:rPr>
        <w:t xml:space="preserve">n. </w:t>
      </w:r>
      <w:r w:rsidRPr="005547BF">
        <w:rPr>
          <w:rFonts w:cstheme="minorHAnsi"/>
        </w:rPr>
        <w:t>165/2001, che possano interferire con l’esercizio dell’incarico;</w:t>
      </w:r>
    </w:p>
    <w:p w14:paraId="02B5B385" w14:textId="6B7E8A8D" w:rsidR="00A26D81" w:rsidRPr="00790B99" w:rsidRDefault="00E95C1D" w:rsidP="00790B99">
      <w:pPr>
        <w:pStyle w:val="Comma"/>
        <w:numPr>
          <w:ilvl w:val="0"/>
          <w:numId w:val="13"/>
        </w:numPr>
        <w:spacing w:before="120" w:after="120" w:line="276" w:lineRule="auto"/>
        <w:ind w:left="709"/>
        <w:rPr>
          <w:rFonts w:cstheme="minorHAnsi"/>
        </w:rPr>
      </w:pPr>
      <w:r>
        <w:rPr>
          <w:rFonts w:cstheme="minorHAnsi"/>
        </w:rPr>
        <w:t xml:space="preserve">che </w:t>
      </w:r>
      <w:r w:rsidR="00790B99">
        <w:rPr>
          <w:rFonts w:cstheme="minorHAnsi"/>
        </w:rPr>
        <w:t xml:space="preserve">l’esercizio dell’incarico </w:t>
      </w:r>
      <w:r w:rsidR="00A26D81" w:rsidRPr="00A26D81">
        <w:rPr>
          <w:rFonts w:cstheme="minorHAnsi"/>
        </w:rPr>
        <w:t>non coinvolge interessi propri</w:t>
      </w:r>
      <w:r w:rsidR="00790B99">
        <w:rPr>
          <w:rFonts w:cstheme="minorHAnsi"/>
        </w:rPr>
        <w:t xml:space="preserve"> o</w:t>
      </w:r>
      <w:r w:rsidR="00A26D81" w:rsidRPr="00790B99">
        <w:rPr>
          <w:rFonts w:cstheme="minorHAnsi"/>
        </w:rPr>
        <w:t xml:space="preserve"> interessi di parenti, affini entro il secondo grado, del coniuge o di conviventi, oppure di persone con le quali abbia rapporti di frequentazione abituale</w:t>
      </w:r>
      <w:r w:rsidR="00790B99">
        <w:rPr>
          <w:rFonts w:cstheme="minorHAnsi"/>
        </w:rPr>
        <w:t xml:space="preserve">, né </w:t>
      </w:r>
      <w:r w:rsidR="00A26D81" w:rsidRPr="00790B99">
        <w:rPr>
          <w:rFonts w:cstheme="minorHAnsi"/>
        </w:rPr>
        <w:t>interessi di soggetti od organizzazioni con cui egli o il coniuge abbia causa pendente o grave inimicizia o rapporti di credito o debito significativi</w:t>
      </w:r>
      <w:r w:rsidR="00790B99">
        <w:rPr>
          <w:rFonts w:cstheme="minorHAnsi"/>
        </w:rPr>
        <w:t xml:space="preserve"> o </w:t>
      </w:r>
      <w:r w:rsidR="00A26D81" w:rsidRPr="00790B99">
        <w:rPr>
          <w:rFonts w:cstheme="minorHAnsi"/>
        </w:rPr>
        <w:t>interessi di soggetti od organizzazioni di cui sia tutore, curatore, procuratore o agente, titolare effettivo, ovvero di enti, associazioni anche non riconosciute, comitati, società o stabilimenti di cui sia amministratore o gerente o dirigente;</w:t>
      </w:r>
    </w:p>
    <w:p w14:paraId="0FB49EE8" w14:textId="7E49EA51" w:rsidR="00A26D81" w:rsidRPr="00A26D81" w:rsidRDefault="00A26D81" w:rsidP="00A26D81">
      <w:pPr>
        <w:pStyle w:val="Comma"/>
        <w:numPr>
          <w:ilvl w:val="0"/>
          <w:numId w:val="13"/>
        </w:numPr>
        <w:spacing w:before="120" w:after="120" w:line="276" w:lineRule="auto"/>
        <w:ind w:left="709"/>
        <w:rPr>
          <w:rFonts w:cstheme="minorHAnsi"/>
        </w:rPr>
      </w:pPr>
      <w:r w:rsidRPr="00A26D81">
        <w:rPr>
          <w:rFonts w:cstheme="minorHAnsi"/>
        </w:rPr>
        <w:t>di aver preso piena cognizione del D.M. 26 aprile 2022, n. 105, recante il Codice di Comportamento dei dipendenti del Ministero dell’</w:t>
      </w:r>
      <w:r w:rsidR="004A3BDC">
        <w:rPr>
          <w:rFonts w:cstheme="minorHAnsi"/>
        </w:rPr>
        <w:t>i</w:t>
      </w:r>
      <w:r w:rsidRPr="00A26D81">
        <w:rPr>
          <w:rFonts w:cstheme="minorHAnsi"/>
        </w:rPr>
        <w:t>struzione</w:t>
      </w:r>
      <w:r w:rsidR="00790B99">
        <w:rPr>
          <w:rFonts w:cstheme="minorHAnsi"/>
        </w:rPr>
        <w:t xml:space="preserve"> e del merito</w:t>
      </w:r>
      <w:r w:rsidRPr="00A26D81">
        <w:rPr>
          <w:rFonts w:cstheme="minorHAnsi"/>
        </w:rPr>
        <w:t>;</w:t>
      </w:r>
    </w:p>
    <w:p w14:paraId="1F40D67E" w14:textId="569C0CC6" w:rsidR="00A26D81" w:rsidRPr="00A26D81" w:rsidRDefault="00A26D81" w:rsidP="00A26D81">
      <w:pPr>
        <w:pStyle w:val="Comma"/>
        <w:numPr>
          <w:ilvl w:val="0"/>
          <w:numId w:val="13"/>
        </w:numPr>
        <w:spacing w:before="120" w:after="120" w:line="276" w:lineRule="auto"/>
        <w:ind w:left="709"/>
        <w:rPr>
          <w:rFonts w:cstheme="minorHAnsi"/>
        </w:rPr>
      </w:pPr>
      <w:r w:rsidRPr="00A26D81">
        <w:rPr>
          <w:rFonts w:cstheme="minorHAnsi"/>
        </w:rPr>
        <w:t xml:space="preserve">di impegnarsi a comunicare tempestivamente all’Istituzione scolastica </w:t>
      </w:r>
      <w:r w:rsidR="00790B99">
        <w:rPr>
          <w:rFonts w:cstheme="minorHAnsi"/>
        </w:rPr>
        <w:t xml:space="preserve">conferente </w:t>
      </w:r>
      <w:r w:rsidRPr="00A26D81">
        <w:rPr>
          <w:rFonts w:cstheme="minorHAnsi"/>
        </w:rPr>
        <w:t>eventuali variazioni che dovessero intervenire nel corso dello svolgimento dell’incarico;</w:t>
      </w:r>
    </w:p>
    <w:p w14:paraId="157170B3" w14:textId="77777777" w:rsidR="00A26D81" w:rsidRPr="00A26D81" w:rsidRDefault="00A26D81" w:rsidP="00A26D81">
      <w:pPr>
        <w:pStyle w:val="Comma"/>
        <w:numPr>
          <w:ilvl w:val="0"/>
          <w:numId w:val="13"/>
        </w:numPr>
        <w:spacing w:before="120" w:after="120" w:line="276" w:lineRule="auto"/>
        <w:ind w:left="709"/>
        <w:rPr>
          <w:rFonts w:cstheme="minorHAnsi"/>
        </w:rPr>
      </w:pPr>
      <w:r w:rsidRPr="00A26D81">
        <w:rPr>
          <w:rFonts w:cstheme="minorHAnsi"/>
        </w:rPr>
        <w:t>di impegnarsi altresì a comunicare all’Istituzione scolastica qualsiasi altra circostanza sopravvenuta di carattere ostativo rispetto all’espletamento dell’incarico;</w:t>
      </w:r>
    </w:p>
    <w:p w14:paraId="2AE0ED3B" w14:textId="6C47C366" w:rsidR="00521ACC" w:rsidRDefault="00A26D81" w:rsidP="0079066F">
      <w:pPr>
        <w:pStyle w:val="Comma"/>
        <w:numPr>
          <w:ilvl w:val="0"/>
          <w:numId w:val="13"/>
        </w:numPr>
        <w:spacing w:before="120" w:after="120" w:line="276" w:lineRule="auto"/>
        <w:ind w:left="709"/>
        <w:rPr>
          <w:rFonts w:cstheme="minorHAnsi"/>
        </w:rPr>
      </w:pPr>
      <w:r w:rsidRPr="00A26D81">
        <w:rPr>
          <w:rFonts w:cstheme="minorHAnsi"/>
        </w:rPr>
        <w:t>di essere stato informato</w:t>
      </w:r>
      <w:r w:rsidR="00790B99">
        <w:rPr>
          <w:rFonts w:cstheme="minorHAnsi"/>
        </w:rPr>
        <w:t>/a</w:t>
      </w:r>
      <w:r w:rsidRPr="00A26D81">
        <w:rPr>
          <w:rFonts w:cstheme="minorHAnsi"/>
        </w:rPr>
        <w:t>,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r w:rsidR="00790B99">
        <w:rPr>
          <w:rFonts w:cstheme="minorHAnsi"/>
        </w:rPr>
        <w:t>.</w:t>
      </w:r>
    </w:p>
    <w:p w14:paraId="18200E47" w14:textId="77777777" w:rsidR="00790B99" w:rsidRPr="00281A5F" w:rsidRDefault="00790B99" w:rsidP="00790B99">
      <w:pPr>
        <w:pStyle w:val="Comma"/>
        <w:numPr>
          <w:ilvl w:val="0"/>
          <w:numId w:val="0"/>
        </w:numPr>
        <w:spacing w:before="120" w:after="120" w:line="276" w:lineRule="auto"/>
        <w:ind w:left="709"/>
        <w:rPr>
          <w:rFonts w:cstheme="minorHAnsi"/>
        </w:rPr>
      </w:pPr>
    </w:p>
    <w:p w14:paraId="1C7FF29C" w14:textId="77777777" w:rsidR="00FE5944" w:rsidRDefault="00FE5944" w:rsidP="0079066F">
      <w:pPr>
        <w:pStyle w:val="Corpodeltesto21"/>
        <w:spacing w:before="120" w:after="120"/>
        <w:rPr>
          <w:rFonts w:asciiTheme="minorHAnsi" w:hAnsiTheme="minorHAnsi" w:cstheme="minorHAnsi"/>
          <w:sz w:val="22"/>
          <w:szCs w:val="22"/>
        </w:rPr>
      </w:pPr>
      <w:r>
        <w:rPr>
          <w:rFonts w:asciiTheme="minorHAnsi" w:hAnsiTheme="minorHAnsi" w:cstheme="minorHAnsi"/>
          <w:sz w:val="22"/>
          <w:szCs w:val="22"/>
        </w:rPr>
        <w:t>Luogo e data:</w:t>
      </w:r>
    </w:p>
    <w:p w14:paraId="58DFC722" w14:textId="41D68EB1" w:rsidR="00F6665D" w:rsidRDefault="00FE5944" w:rsidP="0079066F">
      <w:pPr>
        <w:pStyle w:val="Corpodeltesto21"/>
        <w:spacing w:before="120" w:after="120"/>
        <w:rPr>
          <w:rFonts w:asciiTheme="minorHAnsi" w:hAnsiTheme="minorHAnsi" w:cstheme="minorHAnsi"/>
          <w:sz w:val="22"/>
          <w:szCs w:val="22"/>
        </w:rPr>
      </w:pPr>
      <w:r>
        <w:rPr>
          <w:rFonts w:asciiTheme="minorHAnsi" w:hAnsiTheme="minorHAnsi" w:cstheme="minorHAnsi"/>
          <w:sz w:val="22"/>
          <w:szCs w:val="22"/>
        </w:rPr>
        <w:t>______________________________</w:t>
      </w:r>
      <w:r w:rsidR="00F01558" w:rsidRPr="00DB4C6D">
        <w:rPr>
          <w:rFonts w:asciiTheme="minorHAnsi" w:hAnsiTheme="minorHAnsi" w:cstheme="minorHAnsi"/>
          <w:sz w:val="22"/>
          <w:szCs w:val="22"/>
        </w:rPr>
        <w:t xml:space="preserve"> </w:t>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p>
    <w:p w14:paraId="728E3678" w14:textId="26B0C9C0" w:rsidR="00F6665D" w:rsidRPr="00DB4C6D" w:rsidRDefault="00F6665D" w:rsidP="0079066F">
      <w:pPr>
        <w:pStyle w:val="Corpodeltesto21"/>
        <w:spacing w:before="120" w:after="120"/>
        <w:rPr>
          <w:rFonts w:asciiTheme="minorHAnsi" w:hAnsiTheme="minorHAnsi" w:cstheme="minorHAnsi"/>
          <w:sz w:val="22"/>
          <w:szCs w:val="22"/>
        </w:rPr>
      </w:pP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sidR="00F01558" w:rsidRPr="00DB4C6D">
        <w:rPr>
          <w:rFonts w:asciiTheme="minorHAnsi" w:eastAsia="Calibri" w:hAnsiTheme="minorHAnsi" w:cstheme="minorHAnsi"/>
          <w:sz w:val="22"/>
          <w:szCs w:val="22"/>
        </w:rPr>
        <w:t>IL DICHIARANTE</w:t>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t xml:space="preserve">       </w:t>
      </w:r>
      <w:bookmarkStart w:id="5" w:name="_Hlk86072743"/>
      <w:r w:rsidR="00F01558" w:rsidRPr="00DB4C6D">
        <w:rPr>
          <w:rFonts w:asciiTheme="minorHAnsi" w:hAnsiTheme="minorHAnsi" w:cstheme="minorHAnsi"/>
          <w:sz w:val="22"/>
          <w:szCs w:val="22"/>
        </w:rPr>
        <w:t xml:space="preserve">  </w:t>
      </w:r>
      <w:r w:rsidR="00F01558" w:rsidRPr="00DB4C6D">
        <w:rPr>
          <w:rFonts w:asciiTheme="minorHAnsi" w:hAnsiTheme="minorHAnsi" w:cstheme="minorHAnsi"/>
          <w:sz w:val="22"/>
          <w:szCs w:val="22"/>
        </w:rPr>
        <w:tab/>
        <w:t xml:space="preserve">              </w:t>
      </w:r>
    </w:p>
    <w:p w14:paraId="2BF6AA55" w14:textId="2BAE2907" w:rsidR="0019322E" w:rsidRPr="00DB4C6D" w:rsidRDefault="00F01558" w:rsidP="0079066F">
      <w:pPr>
        <w:spacing w:before="120" w:after="120"/>
        <w:ind w:left="4956"/>
        <w:jc w:val="both"/>
        <w:rPr>
          <w:rFonts w:asciiTheme="minorHAnsi" w:hAnsiTheme="minorHAnsi" w:cstheme="minorHAnsi"/>
          <w:sz w:val="22"/>
          <w:szCs w:val="22"/>
          <w:lang w:val="it-IT"/>
        </w:rPr>
      </w:pPr>
      <w:r w:rsidRPr="00DB4C6D">
        <w:rPr>
          <w:rFonts w:asciiTheme="minorHAnsi" w:hAnsiTheme="minorHAnsi" w:cstheme="minorHAnsi"/>
          <w:sz w:val="22"/>
          <w:szCs w:val="22"/>
          <w:lang w:val="it-IT"/>
        </w:rPr>
        <w:t xml:space="preserve">                      ____________________________</w:t>
      </w:r>
      <w:bookmarkEnd w:id="5"/>
    </w:p>
    <w:p w14:paraId="21EBE078" w14:textId="1AC798A3" w:rsidR="0019322E" w:rsidRPr="00DB4C6D" w:rsidRDefault="0019322E" w:rsidP="0079066F">
      <w:pPr>
        <w:spacing w:before="120" w:after="120"/>
        <w:jc w:val="both"/>
        <w:outlineLvl w:val="0"/>
        <w:rPr>
          <w:rFonts w:asciiTheme="minorHAnsi" w:hAnsiTheme="minorHAnsi" w:cstheme="minorHAnsi"/>
          <w:sz w:val="22"/>
          <w:szCs w:val="22"/>
          <w:lang w:val="it-IT"/>
        </w:rPr>
      </w:pPr>
      <w:r w:rsidRPr="00DB4C6D">
        <w:rPr>
          <w:rFonts w:asciiTheme="minorHAnsi" w:hAnsiTheme="minorHAnsi" w:cstheme="minorHAnsi"/>
          <w:b/>
          <w:sz w:val="22"/>
          <w:szCs w:val="22"/>
          <w:u w:val="single"/>
          <w:lang w:val="it-IT"/>
        </w:rPr>
        <w:lastRenderedPageBreak/>
        <w:t>Allegato</w:t>
      </w:r>
      <w:r w:rsidRPr="00DB4C6D">
        <w:rPr>
          <w:rFonts w:asciiTheme="minorHAnsi" w:hAnsiTheme="minorHAnsi" w:cstheme="minorHAnsi"/>
          <w:sz w:val="22"/>
          <w:szCs w:val="22"/>
          <w:lang w:val="it-IT"/>
        </w:rPr>
        <w:t>:</w:t>
      </w:r>
    </w:p>
    <w:p w14:paraId="7C3E17D2" w14:textId="240E5B47" w:rsidR="00F656C5" w:rsidRPr="00FE5944" w:rsidRDefault="00822853" w:rsidP="00F656C5">
      <w:pPr>
        <w:numPr>
          <w:ilvl w:val="0"/>
          <w:numId w:val="4"/>
        </w:numPr>
        <w:tabs>
          <w:tab w:val="clear" w:pos="0"/>
          <w:tab w:val="num" w:pos="360"/>
        </w:tabs>
        <w:spacing w:before="120" w:after="120"/>
        <w:ind w:left="360" w:hanging="360"/>
        <w:jc w:val="both"/>
        <w:rPr>
          <w:rFonts w:asciiTheme="minorHAnsi" w:hAnsiTheme="minorHAnsi" w:cstheme="minorHAnsi"/>
          <w:i/>
          <w:sz w:val="22"/>
          <w:szCs w:val="22"/>
          <w:lang w:val="it-IT"/>
        </w:rPr>
      </w:pPr>
      <w:r>
        <w:rPr>
          <w:rFonts w:asciiTheme="minorHAnsi" w:hAnsiTheme="minorHAnsi" w:cstheme="minorHAnsi"/>
          <w:i/>
          <w:sz w:val="22"/>
          <w:szCs w:val="22"/>
          <w:lang w:val="it-IT"/>
        </w:rPr>
        <w:t>[</w:t>
      </w:r>
      <w:r w:rsidRPr="00EA31F0">
        <w:rPr>
          <w:rFonts w:asciiTheme="minorHAnsi" w:hAnsiTheme="minorHAnsi" w:cstheme="minorHAnsi"/>
          <w:i/>
          <w:sz w:val="22"/>
          <w:szCs w:val="22"/>
          <w:lang w:val="it-IT"/>
        </w:rPr>
        <w:t>eventuale, ove il documento non sia sottoscritto digitalmente</w:t>
      </w:r>
      <w:r>
        <w:rPr>
          <w:rFonts w:asciiTheme="minorHAnsi" w:hAnsiTheme="minorHAnsi" w:cstheme="minorHAnsi"/>
          <w:i/>
          <w:sz w:val="22"/>
          <w:szCs w:val="22"/>
          <w:lang w:val="it-IT"/>
        </w:rPr>
        <w:t xml:space="preserve">] </w:t>
      </w:r>
      <w:r w:rsidR="0019322E" w:rsidRPr="00DB4C6D">
        <w:rPr>
          <w:rFonts w:asciiTheme="minorHAnsi" w:hAnsiTheme="minorHAnsi" w:cstheme="minorHAnsi"/>
          <w:i/>
          <w:sz w:val="22"/>
          <w:szCs w:val="22"/>
          <w:lang w:val="it-IT"/>
        </w:rPr>
        <w:t>copia firmata del documento di identità del sottoscrittore, in corso di validità.</w:t>
      </w:r>
    </w:p>
    <w:p w14:paraId="770D8D20" w14:textId="694FB35A" w:rsidR="00F656C5" w:rsidRPr="00F656C5" w:rsidRDefault="00F656C5" w:rsidP="00F656C5">
      <w:pPr>
        <w:rPr>
          <w:rFonts w:asciiTheme="minorHAnsi" w:hAnsiTheme="minorHAnsi" w:cstheme="minorHAnsi"/>
          <w:sz w:val="22"/>
          <w:szCs w:val="22"/>
          <w:lang w:val="it-IT"/>
        </w:rPr>
      </w:pPr>
    </w:p>
    <w:sectPr w:rsidR="00F656C5" w:rsidRPr="00F656C5" w:rsidSect="007C5B4E">
      <w:headerReference w:type="default" r:id="rId8"/>
      <w:footerReference w:type="default" r:id="rId9"/>
      <w:pgSz w:w="11906" w:h="16838"/>
      <w:pgMar w:top="1417" w:right="1134" w:bottom="1134" w:left="1134" w:header="426" w:footer="29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8BFD69" w14:textId="77777777" w:rsidR="00C8299C" w:rsidRDefault="00C8299C" w:rsidP="002C0B2B">
      <w:r>
        <w:separator/>
      </w:r>
    </w:p>
  </w:endnote>
  <w:endnote w:type="continuationSeparator" w:id="0">
    <w:p w14:paraId="6A2E3B25" w14:textId="77777777" w:rsidR="00C8299C" w:rsidRDefault="00C8299C" w:rsidP="002C0B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altName w:val="¿åv¬"/>
    <w:panose1 w:val="02020603050405020304"/>
    <w:charset w:val="00"/>
    <w:family w:val="roman"/>
    <w:pitch w:val="variable"/>
    <w:sig w:usb0="E0002AFF" w:usb1="C0007843"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SimSun">
    <w:altName w:val="ËÎÌå"/>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Arial">
    <w:altName w:val="Arial Narrow"/>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0430669"/>
      <w:docPartObj>
        <w:docPartGallery w:val="Page Numbers (Bottom of Page)"/>
        <w:docPartUnique/>
      </w:docPartObj>
    </w:sdtPr>
    <w:sdtEndPr>
      <w:rPr>
        <w:sz w:val="20"/>
        <w:szCs w:val="20"/>
      </w:rPr>
    </w:sdtEndPr>
    <w:sdtContent>
      <w:p w14:paraId="51003FD6" w14:textId="7EE3BE3B" w:rsidR="00DB4C6D" w:rsidRDefault="002C0B2B" w:rsidP="007C5B4E">
        <w:pPr>
          <w:pStyle w:val="Pidipagina"/>
          <w:jc w:val="center"/>
          <w:rPr>
            <w:sz w:val="20"/>
            <w:szCs w:val="20"/>
          </w:rPr>
        </w:pPr>
        <w:r w:rsidRPr="004E30E1">
          <w:rPr>
            <w:sz w:val="20"/>
            <w:szCs w:val="20"/>
          </w:rPr>
          <w:fldChar w:fldCharType="begin"/>
        </w:r>
        <w:r w:rsidRPr="004E30E1">
          <w:rPr>
            <w:sz w:val="20"/>
            <w:szCs w:val="20"/>
          </w:rPr>
          <w:instrText>PAGE   \* MERGEFORMAT</w:instrText>
        </w:r>
        <w:r w:rsidRPr="004E30E1">
          <w:rPr>
            <w:sz w:val="20"/>
            <w:szCs w:val="20"/>
          </w:rPr>
          <w:fldChar w:fldCharType="separate"/>
        </w:r>
        <w:r w:rsidR="005F31DA">
          <w:rPr>
            <w:noProof/>
            <w:sz w:val="20"/>
            <w:szCs w:val="20"/>
          </w:rPr>
          <w:t>2</w:t>
        </w:r>
        <w:r w:rsidRPr="004E30E1">
          <w:rPr>
            <w:sz w:val="20"/>
            <w:szCs w:val="20"/>
          </w:rPr>
          <w:fldChar w:fldCharType="end"/>
        </w:r>
      </w:p>
      <w:p w14:paraId="1F88E99B" w14:textId="2D51FD6F" w:rsidR="00DB4C6D" w:rsidRDefault="00DB4C6D" w:rsidP="007C5B4E">
        <w:pPr>
          <w:pStyle w:val="Pidipagina"/>
          <w:jc w:val="center"/>
          <w:rPr>
            <w:sz w:val="20"/>
            <w:szCs w:val="20"/>
          </w:rPr>
        </w:pPr>
      </w:p>
      <w:p w14:paraId="156F33DF" w14:textId="36274FF5" w:rsidR="002C0B2B" w:rsidRPr="004E30E1" w:rsidRDefault="00EA31F0" w:rsidP="007C5B4E">
        <w:pPr>
          <w:pStyle w:val="Pidipagina"/>
          <w:jc w:val="center"/>
          <w:rPr>
            <w:sz w:val="20"/>
            <w:szCs w:val="20"/>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6D5501" w14:textId="77777777" w:rsidR="00C8299C" w:rsidRDefault="00C8299C" w:rsidP="002C0B2B">
      <w:r>
        <w:separator/>
      </w:r>
    </w:p>
  </w:footnote>
  <w:footnote w:type="continuationSeparator" w:id="0">
    <w:p w14:paraId="28142DE2" w14:textId="77777777" w:rsidR="00C8299C" w:rsidRDefault="00C8299C" w:rsidP="002C0B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632EDF" w14:textId="3814E2E6" w:rsidR="00FE5944" w:rsidRPr="00FE5944" w:rsidRDefault="00FE5944" w:rsidP="00EA31F0">
    <w:pPr>
      <w:tabs>
        <w:tab w:val="center" w:pos="4819"/>
        <w:tab w:val="left" w:pos="6845"/>
        <w:tab w:val="right" w:pos="9638"/>
      </w:tabs>
      <w:rPr>
        <w:rFonts w:ascii="Calibri" w:eastAsia="Calibri" w:hAnsi="Calibri"/>
        <w:i/>
        <w:iCs/>
        <w:sz w:val="22"/>
        <w:szCs w:val="22"/>
        <w:lang w:val="it-IT"/>
      </w:rPr>
    </w:pPr>
    <w:r>
      <w:rPr>
        <w:rFonts w:ascii="Calibri" w:eastAsia="Calibri" w:hAnsi="Calibri"/>
        <w:i/>
        <w:iCs/>
        <w:sz w:val="22"/>
        <w:szCs w:val="22"/>
        <w:lang w:val="it-IT"/>
      </w:rPr>
      <w:tab/>
    </w:r>
  </w:p>
  <w:p w14:paraId="1B133653" w14:textId="6DF8E30A" w:rsidR="00DC439B" w:rsidRDefault="00EA31F0" w:rsidP="00DB4C6D">
    <w:pPr>
      <w:tabs>
        <w:tab w:val="left" w:pos="2617"/>
      </w:tabs>
      <w:spacing w:line="160" w:lineRule="atLeast"/>
      <w:ind w:right="-567"/>
      <w:rPr>
        <w:lang w:val="it-IT"/>
      </w:rPr>
    </w:pPr>
    <w:r w:rsidRPr="003348A2">
      <w:rPr>
        <w:rFonts w:ascii="Bookman Old Style" w:hAnsi="Bookman Old Style"/>
        <w:b/>
        <w:noProof/>
      </w:rPr>
      <w:drawing>
        <wp:inline distT="0" distB="0" distL="0" distR="0" wp14:anchorId="02702505" wp14:editId="2348DF20">
          <wp:extent cx="5928360" cy="1112520"/>
          <wp:effectExtent l="0" t="0" r="0" b="0"/>
          <wp:docPr id="2"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28360" cy="1112520"/>
                  </a:xfrm>
                  <a:prstGeom prst="rect">
                    <a:avLst/>
                  </a:prstGeom>
                  <a:noFill/>
                  <a:ln>
                    <a:noFill/>
                  </a:ln>
                </pic:spPr>
              </pic:pic>
            </a:graphicData>
          </a:graphic>
        </wp:inline>
      </w:drawing>
    </w:r>
  </w:p>
  <w:p w14:paraId="1C8071CF" w14:textId="77777777" w:rsidR="00EA31F0" w:rsidRPr="00ED718B" w:rsidRDefault="00EA31F0" w:rsidP="00EA31F0">
    <w:pPr>
      <w:widowControl w:val="0"/>
      <w:suppressLineNumbers/>
      <w:suppressAutoHyphens/>
      <w:jc w:val="center"/>
      <w:rPr>
        <w:rFonts w:ascii="Verdana" w:eastAsia="SimSun" w:hAnsi="Verdana" w:cs="Mangal"/>
        <w:kern w:val="2"/>
        <w:sz w:val="20"/>
        <w:lang w:eastAsia="hi-IN" w:bidi="hi-IN"/>
      </w:rPr>
    </w:pPr>
    <w:r w:rsidRPr="00ED718B">
      <w:rPr>
        <w:rFonts w:ascii="Verdana" w:eastAsia="SimSun" w:hAnsi="Verdana" w:cs="Mangal"/>
        <w:b/>
        <w:kern w:val="2"/>
        <w:sz w:val="20"/>
        <w:lang w:eastAsia="hi-IN" w:bidi="hi-IN"/>
      </w:rPr>
      <w:t>ISTITUTO COMPRENSIVO STATALE “A. Vassallo” BOVES</w:t>
    </w:r>
  </w:p>
  <w:p w14:paraId="069AC3F5" w14:textId="77777777" w:rsidR="00EA31F0" w:rsidRPr="00ED718B" w:rsidRDefault="00EA31F0" w:rsidP="00EA31F0">
    <w:pPr>
      <w:widowControl w:val="0"/>
      <w:suppressLineNumbers/>
      <w:suppressAutoHyphens/>
      <w:jc w:val="center"/>
      <w:rPr>
        <w:rFonts w:ascii="Verdana" w:eastAsia="SimSun" w:hAnsi="Verdana" w:cs="Mangal"/>
        <w:kern w:val="2"/>
        <w:sz w:val="20"/>
        <w:lang w:eastAsia="hi-IN" w:bidi="hi-IN"/>
      </w:rPr>
    </w:pPr>
    <w:r w:rsidRPr="00ED718B">
      <w:rPr>
        <w:rFonts w:ascii="Verdana" w:eastAsia="SimSun" w:hAnsi="Verdana" w:cs="Mangal"/>
        <w:kern w:val="2"/>
        <w:sz w:val="20"/>
        <w:lang w:eastAsia="hi-IN" w:bidi="hi-IN"/>
      </w:rPr>
      <w:t xml:space="preserve">Via Don </w:t>
    </w:r>
    <w:proofErr w:type="spellStart"/>
    <w:r w:rsidRPr="00ED718B">
      <w:rPr>
        <w:rFonts w:ascii="Verdana" w:eastAsia="SimSun" w:hAnsi="Verdana" w:cs="Mangal"/>
        <w:kern w:val="2"/>
        <w:sz w:val="20"/>
        <w:lang w:eastAsia="hi-IN" w:bidi="hi-IN"/>
      </w:rPr>
      <w:t>Cavallera</w:t>
    </w:r>
    <w:proofErr w:type="spellEnd"/>
    <w:r w:rsidRPr="00ED718B">
      <w:rPr>
        <w:rFonts w:ascii="Verdana" w:eastAsia="SimSun" w:hAnsi="Verdana" w:cs="Mangal"/>
        <w:kern w:val="2"/>
        <w:sz w:val="20"/>
        <w:lang w:eastAsia="hi-IN" w:bidi="hi-IN"/>
      </w:rPr>
      <w:t>, 14 – 12012 BOVES (CN) - tel.0171/391870</w:t>
    </w:r>
  </w:p>
  <w:p w14:paraId="7A5C327E" w14:textId="77777777" w:rsidR="00EA31F0" w:rsidRPr="00ED718B" w:rsidRDefault="00EA31F0" w:rsidP="00EA31F0">
    <w:pPr>
      <w:widowControl w:val="0"/>
      <w:suppressLineNumbers/>
      <w:suppressAutoHyphens/>
      <w:jc w:val="center"/>
      <w:rPr>
        <w:rFonts w:ascii="Verdana" w:eastAsia="SimSun" w:hAnsi="Verdana" w:cs="Mangal"/>
        <w:kern w:val="2"/>
        <w:sz w:val="20"/>
        <w:lang w:eastAsia="hi-IN" w:bidi="hi-IN"/>
      </w:rPr>
    </w:pPr>
    <w:r w:rsidRPr="00ED718B">
      <w:rPr>
        <w:rFonts w:ascii="Verdana" w:eastAsia="SimSun" w:hAnsi="Verdana" w:cs="Mangal"/>
        <w:kern w:val="2"/>
        <w:sz w:val="20"/>
        <w:lang w:eastAsia="hi-IN" w:bidi="hi-IN"/>
      </w:rPr>
      <w:t xml:space="preserve">Cod. </w:t>
    </w:r>
    <w:proofErr w:type="spellStart"/>
    <w:r w:rsidRPr="00ED718B">
      <w:rPr>
        <w:rFonts w:ascii="Verdana" w:eastAsia="SimSun" w:hAnsi="Verdana" w:cs="Mangal"/>
        <w:kern w:val="2"/>
        <w:sz w:val="20"/>
        <w:lang w:eastAsia="hi-IN" w:bidi="hi-IN"/>
      </w:rPr>
      <w:t>Fiscale</w:t>
    </w:r>
    <w:proofErr w:type="spellEnd"/>
    <w:r w:rsidRPr="00ED718B">
      <w:rPr>
        <w:rFonts w:ascii="Verdana" w:eastAsia="SimSun" w:hAnsi="Verdana" w:cs="Mangal"/>
        <w:kern w:val="2"/>
        <w:sz w:val="20"/>
        <w:lang w:eastAsia="hi-IN" w:bidi="hi-IN"/>
      </w:rPr>
      <w:t xml:space="preserve"> 80015660048 – Cod. </w:t>
    </w:r>
    <w:proofErr w:type="spellStart"/>
    <w:r w:rsidRPr="00ED718B">
      <w:rPr>
        <w:rFonts w:ascii="Verdana" w:eastAsia="SimSun" w:hAnsi="Verdana" w:cs="Mangal"/>
        <w:kern w:val="2"/>
        <w:sz w:val="20"/>
        <w:lang w:eastAsia="hi-IN" w:bidi="hi-IN"/>
      </w:rPr>
      <w:t>meccanografico</w:t>
    </w:r>
    <w:proofErr w:type="spellEnd"/>
    <w:r w:rsidRPr="00ED718B">
      <w:rPr>
        <w:rFonts w:ascii="Verdana" w:eastAsia="SimSun" w:hAnsi="Verdana" w:cs="Mangal"/>
        <w:kern w:val="2"/>
        <w:sz w:val="20"/>
        <w:lang w:eastAsia="hi-IN" w:bidi="hi-IN"/>
      </w:rPr>
      <w:t xml:space="preserve"> CNIC809009 – Cod. </w:t>
    </w:r>
    <w:proofErr w:type="spellStart"/>
    <w:r w:rsidRPr="00ED718B">
      <w:rPr>
        <w:rFonts w:ascii="Verdana" w:eastAsia="SimSun" w:hAnsi="Verdana" w:cs="Mangal"/>
        <w:kern w:val="2"/>
        <w:sz w:val="20"/>
        <w:lang w:eastAsia="hi-IN" w:bidi="hi-IN"/>
      </w:rPr>
      <w:t>univoco</w:t>
    </w:r>
    <w:proofErr w:type="spellEnd"/>
    <w:r w:rsidRPr="00ED718B">
      <w:rPr>
        <w:rFonts w:ascii="Verdana" w:eastAsia="SimSun" w:hAnsi="Verdana" w:cs="Mangal"/>
        <w:kern w:val="2"/>
        <w:sz w:val="20"/>
        <w:lang w:eastAsia="hi-IN" w:bidi="hi-IN"/>
      </w:rPr>
      <w:t xml:space="preserve"> UF6HRR</w:t>
    </w:r>
  </w:p>
  <w:p w14:paraId="3E09F739" w14:textId="77777777" w:rsidR="00EA31F0" w:rsidRPr="00206ECB" w:rsidRDefault="00EA31F0" w:rsidP="00EA31F0">
    <w:pPr>
      <w:widowControl w:val="0"/>
      <w:suppressLineNumbers/>
      <w:suppressAutoHyphens/>
      <w:jc w:val="center"/>
      <w:rPr>
        <w:rFonts w:ascii="Verdana" w:eastAsia="SimSun" w:hAnsi="Verdana" w:cs="Mangal"/>
        <w:kern w:val="2"/>
        <w:sz w:val="20"/>
        <w:lang w:eastAsia="hi-IN" w:bidi="hi-IN"/>
      </w:rPr>
    </w:pPr>
    <w:r>
      <w:rPr>
        <w:noProof/>
      </w:rPr>
      <w:drawing>
        <wp:anchor distT="0" distB="0" distL="114300" distR="114300" simplePos="0" relativeHeight="251659264" behindDoc="1" locked="0" layoutInCell="1" allowOverlap="1" wp14:anchorId="75EAB230" wp14:editId="47C2D319">
          <wp:simplePos x="0" y="0"/>
          <wp:positionH relativeFrom="column">
            <wp:posOffset>3982085</wp:posOffset>
          </wp:positionH>
          <wp:positionV relativeFrom="paragraph">
            <wp:posOffset>4445</wp:posOffset>
          </wp:positionV>
          <wp:extent cx="179705" cy="154305"/>
          <wp:effectExtent l="0" t="0" r="0" b="0"/>
          <wp:wrapNone/>
          <wp:docPr id="1"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9705" cy="1543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D718B">
      <w:rPr>
        <w:rFonts w:ascii="Verdana" w:eastAsia="SimSun" w:hAnsi="Verdana" w:cs="Mangal"/>
        <w:kern w:val="2"/>
        <w:sz w:val="20"/>
        <w:lang w:eastAsia="hi-IN" w:bidi="hi-IN"/>
      </w:rPr>
      <w:sym w:font="Wingdings" w:char="F02B"/>
    </w:r>
    <w:r w:rsidRPr="00ED718B">
      <w:rPr>
        <w:rFonts w:ascii="Verdana" w:eastAsia="SimSun" w:hAnsi="Verdana" w:cs="Mangal"/>
        <w:smallCaps/>
        <w:kern w:val="2"/>
        <w:sz w:val="20"/>
        <w:lang w:eastAsia="hi-IN" w:bidi="hi-IN"/>
      </w:rPr>
      <w:t xml:space="preserve"> </w:t>
    </w:r>
    <w:hyperlink r:id="rId3" w:history="1">
      <w:r w:rsidRPr="00ED718B">
        <w:rPr>
          <w:rFonts w:ascii="Verdana" w:eastAsia="SimSun" w:hAnsi="Verdana" w:cs="Mangal"/>
          <w:color w:val="0000FF"/>
          <w:kern w:val="2"/>
          <w:sz w:val="20"/>
          <w:u w:val="single"/>
          <w:lang w:eastAsia="hi-IN" w:bidi="hi-IN"/>
        </w:rPr>
        <w:t>cnic809009@istruzione.it</w:t>
      </w:r>
    </w:hyperlink>
    <w:r w:rsidRPr="00ED718B">
      <w:rPr>
        <w:rFonts w:ascii="Verdana" w:eastAsia="SimSun" w:hAnsi="Verdana" w:cs="Mangal"/>
        <w:kern w:val="2"/>
        <w:sz w:val="20"/>
        <w:lang w:eastAsia="hi-IN" w:bidi="hi-IN"/>
      </w:rPr>
      <w:t xml:space="preserve"> </w:t>
    </w:r>
    <w:r w:rsidRPr="00ED718B">
      <w:rPr>
        <w:rFonts w:ascii="Verdana" w:eastAsia="SimSun" w:hAnsi="Verdana" w:cs="Mangal"/>
        <w:kern w:val="2"/>
        <w:sz w:val="20"/>
        <w:lang w:eastAsia="hi-IN" w:bidi="hi-IN"/>
      </w:rPr>
      <w:sym w:font="Wingdings" w:char="F02B"/>
    </w:r>
    <w:hyperlink r:id="rId4" w:history="1">
      <w:r w:rsidRPr="00ED718B">
        <w:rPr>
          <w:rFonts w:ascii="Verdana" w:eastAsia="SimSun" w:hAnsi="Verdana" w:cs="Mangal"/>
          <w:color w:val="0000FF"/>
          <w:kern w:val="2"/>
          <w:sz w:val="20"/>
          <w:u w:val="single"/>
          <w:lang w:eastAsia="hi-IN" w:bidi="hi-IN"/>
        </w:rPr>
        <w:t>cnic809009@pec.istruzione.it</w:t>
      </w:r>
    </w:hyperlink>
    <w:r w:rsidRPr="00ED718B">
      <w:rPr>
        <w:rFonts w:ascii="Verdana" w:eastAsia="SimSun" w:hAnsi="Verdana" w:cs="Mangal"/>
        <w:color w:val="0000FF"/>
        <w:kern w:val="2"/>
        <w:sz w:val="20"/>
        <w:lang w:eastAsia="hi-IN" w:bidi="hi-IN"/>
      </w:rPr>
      <w:t xml:space="preserve">    </w:t>
    </w:r>
    <w:r w:rsidRPr="00ED718B">
      <w:rPr>
        <w:rFonts w:ascii="Verdana" w:eastAsia="SimSun" w:hAnsi="Verdana" w:cs="Mangal"/>
        <w:color w:val="0000FF"/>
        <w:kern w:val="2"/>
        <w:sz w:val="20"/>
        <w:u w:val="single"/>
        <w:lang w:eastAsia="hi-IN" w:bidi="hi-IN"/>
      </w:rPr>
      <w:t>https://icvassalloboves.edu.it</w:t>
    </w:r>
  </w:p>
  <w:p w14:paraId="1F5E0B78" w14:textId="77777777" w:rsidR="00EA31F0" w:rsidRPr="009A0D0F" w:rsidRDefault="00EA31F0" w:rsidP="00EA31F0">
    <w:pPr>
      <w:rPr>
        <w:rFonts w:ascii="Arial" w:hAnsi="Arial" w:cs="Arial"/>
        <w:sz w:val="22"/>
        <w:szCs w:val="22"/>
      </w:rPr>
    </w:pPr>
  </w:p>
  <w:p w14:paraId="002ADC04" w14:textId="77777777" w:rsidR="00EA31F0" w:rsidRPr="00096A2A" w:rsidRDefault="00EA31F0" w:rsidP="00DB4C6D">
    <w:pPr>
      <w:tabs>
        <w:tab w:val="left" w:pos="2617"/>
      </w:tabs>
      <w:spacing w:line="160" w:lineRule="atLeast"/>
      <w:ind w:right="-567"/>
      <w:rPr>
        <w:lang w:val="it-I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9E5880"/>
    <w:multiLevelType w:val="hybridMultilevel"/>
    <w:tmpl w:val="B77E067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105251D4"/>
    <w:multiLevelType w:val="singleLevel"/>
    <w:tmpl w:val="04100005"/>
    <w:lvl w:ilvl="0">
      <w:start w:val="1"/>
      <w:numFmt w:val="bullet"/>
      <w:lvlText w:val=""/>
      <w:lvlJc w:val="left"/>
      <w:pPr>
        <w:ind w:left="720" w:hanging="360"/>
      </w:pPr>
      <w:rPr>
        <w:rFonts w:ascii="Wingdings" w:hAnsi="Wingdings" w:hint="default"/>
        <w:color w:val="auto"/>
        <w:sz w:val="24"/>
        <w:szCs w:val="24"/>
      </w:rPr>
    </w:lvl>
  </w:abstractNum>
  <w:abstractNum w:abstractNumId="2" w15:restartNumberingAfterBreak="0">
    <w:nsid w:val="23052F76"/>
    <w:multiLevelType w:val="hybridMultilevel"/>
    <w:tmpl w:val="4F4EF84E"/>
    <w:lvl w:ilvl="0" w:tplc="7AF21CA2">
      <w:start w:val="1"/>
      <w:numFmt w:val="bullet"/>
      <w:lvlText w:val=""/>
      <w:lvlJc w:val="left"/>
      <w:pPr>
        <w:ind w:left="720" w:hanging="360"/>
      </w:pPr>
      <w:rPr>
        <w:rFonts w:ascii="Symbol" w:hAnsi="Symbol" w:hint="default"/>
        <w:b/>
        <w:i w:val="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E2324CE"/>
    <w:multiLevelType w:val="hybridMultilevel"/>
    <w:tmpl w:val="10AAB03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2FE34E5E"/>
    <w:multiLevelType w:val="hybridMultilevel"/>
    <w:tmpl w:val="2EDE4AA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37BF6A6B"/>
    <w:multiLevelType w:val="hybridMultilevel"/>
    <w:tmpl w:val="50D43274"/>
    <w:lvl w:ilvl="0" w:tplc="47200BF0">
      <w:start w:val="1"/>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7" w15:restartNumberingAfterBreak="0">
    <w:nsid w:val="422A7D3E"/>
    <w:multiLevelType w:val="hybridMultilevel"/>
    <w:tmpl w:val="1D76968E"/>
    <w:lvl w:ilvl="0" w:tplc="95CE90B6">
      <w:start w:val="1"/>
      <w:numFmt w:val="bullet"/>
      <w:lvlText w:val=""/>
      <w:lvlJc w:val="left"/>
      <w:pPr>
        <w:tabs>
          <w:tab w:val="num" w:pos="0"/>
        </w:tabs>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3D7463B"/>
    <w:multiLevelType w:val="hybridMultilevel"/>
    <w:tmpl w:val="6532A4CE"/>
    <w:lvl w:ilvl="0" w:tplc="0410001B">
      <w:start w:val="1"/>
      <w:numFmt w:val="lowerRoman"/>
      <w:lvlText w:val="%1."/>
      <w:lvlJc w:val="righ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9" w15:restartNumberingAfterBreak="0">
    <w:nsid w:val="496861F2"/>
    <w:multiLevelType w:val="hybridMultilevel"/>
    <w:tmpl w:val="E42AAA34"/>
    <w:lvl w:ilvl="0" w:tplc="0410001B">
      <w:start w:val="1"/>
      <w:numFmt w:val="lowerRoman"/>
      <w:lvlText w:val="%1."/>
      <w:lvlJc w:val="right"/>
      <w:pPr>
        <w:ind w:left="1058" w:hanging="360"/>
      </w:pPr>
    </w:lvl>
    <w:lvl w:ilvl="1" w:tplc="04100019" w:tentative="1">
      <w:start w:val="1"/>
      <w:numFmt w:val="lowerLetter"/>
      <w:lvlText w:val="%2."/>
      <w:lvlJc w:val="left"/>
      <w:pPr>
        <w:ind w:left="1778" w:hanging="360"/>
      </w:pPr>
    </w:lvl>
    <w:lvl w:ilvl="2" w:tplc="0410001B" w:tentative="1">
      <w:start w:val="1"/>
      <w:numFmt w:val="lowerRoman"/>
      <w:lvlText w:val="%3."/>
      <w:lvlJc w:val="right"/>
      <w:pPr>
        <w:ind w:left="2498" w:hanging="180"/>
      </w:pPr>
    </w:lvl>
    <w:lvl w:ilvl="3" w:tplc="0410000F" w:tentative="1">
      <w:start w:val="1"/>
      <w:numFmt w:val="decimal"/>
      <w:lvlText w:val="%4."/>
      <w:lvlJc w:val="left"/>
      <w:pPr>
        <w:ind w:left="3218" w:hanging="360"/>
      </w:pPr>
    </w:lvl>
    <w:lvl w:ilvl="4" w:tplc="04100019" w:tentative="1">
      <w:start w:val="1"/>
      <w:numFmt w:val="lowerLetter"/>
      <w:lvlText w:val="%5."/>
      <w:lvlJc w:val="left"/>
      <w:pPr>
        <w:ind w:left="3938" w:hanging="360"/>
      </w:pPr>
    </w:lvl>
    <w:lvl w:ilvl="5" w:tplc="0410001B" w:tentative="1">
      <w:start w:val="1"/>
      <w:numFmt w:val="lowerRoman"/>
      <w:lvlText w:val="%6."/>
      <w:lvlJc w:val="right"/>
      <w:pPr>
        <w:ind w:left="4658" w:hanging="180"/>
      </w:pPr>
    </w:lvl>
    <w:lvl w:ilvl="6" w:tplc="0410000F" w:tentative="1">
      <w:start w:val="1"/>
      <w:numFmt w:val="decimal"/>
      <w:lvlText w:val="%7."/>
      <w:lvlJc w:val="left"/>
      <w:pPr>
        <w:ind w:left="5378" w:hanging="360"/>
      </w:pPr>
    </w:lvl>
    <w:lvl w:ilvl="7" w:tplc="04100019" w:tentative="1">
      <w:start w:val="1"/>
      <w:numFmt w:val="lowerLetter"/>
      <w:lvlText w:val="%8."/>
      <w:lvlJc w:val="left"/>
      <w:pPr>
        <w:ind w:left="6098" w:hanging="360"/>
      </w:pPr>
    </w:lvl>
    <w:lvl w:ilvl="8" w:tplc="0410001B" w:tentative="1">
      <w:start w:val="1"/>
      <w:numFmt w:val="lowerRoman"/>
      <w:lvlText w:val="%9."/>
      <w:lvlJc w:val="right"/>
      <w:pPr>
        <w:ind w:left="6818" w:hanging="180"/>
      </w:pPr>
    </w:lvl>
  </w:abstractNum>
  <w:abstractNum w:abstractNumId="10" w15:restartNumberingAfterBreak="0">
    <w:nsid w:val="4A4C1CCF"/>
    <w:multiLevelType w:val="hybridMultilevel"/>
    <w:tmpl w:val="E992288E"/>
    <w:lvl w:ilvl="0" w:tplc="04090005">
      <w:start w:val="1"/>
      <w:numFmt w:val="bullet"/>
      <w:lvlText w:val=""/>
      <w:lvlJc w:val="left"/>
      <w:pPr>
        <w:ind w:left="360" w:hanging="360"/>
      </w:pPr>
      <w:rPr>
        <w:rFonts w:ascii="Wingdings" w:hAnsi="Wingdings" w:hint="default"/>
        <w:b/>
        <w:bCs/>
        <w:i w:val="0"/>
        <w:iCs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1" w15:restartNumberingAfterBreak="0">
    <w:nsid w:val="5B504534"/>
    <w:multiLevelType w:val="hybridMultilevel"/>
    <w:tmpl w:val="31E8E36E"/>
    <w:lvl w:ilvl="0" w:tplc="04090011">
      <w:start w:val="1"/>
      <w:numFmt w:val="decimal"/>
      <w:lvlText w:val="%1)"/>
      <w:lvlJc w:val="lef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12" w15:restartNumberingAfterBreak="0">
    <w:nsid w:val="6C3465AD"/>
    <w:multiLevelType w:val="hybridMultilevel"/>
    <w:tmpl w:val="093C8142"/>
    <w:lvl w:ilvl="0" w:tplc="04100005">
      <w:start w:val="1"/>
      <w:numFmt w:val="bullet"/>
      <w:lvlText w:val=""/>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76C40E1"/>
    <w:multiLevelType w:val="hybridMultilevel"/>
    <w:tmpl w:val="8774034C"/>
    <w:lvl w:ilvl="0" w:tplc="04100017">
      <w:start w:val="1"/>
      <w:numFmt w:val="lowerLetter"/>
      <w:lvlText w:val="%1)"/>
      <w:lvlJc w:val="left"/>
      <w:pPr>
        <w:ind w:left="1429" w:hanging="360"/>
      </w:pPr>
    </w:lvl>
    <w:lvl w:ilvl="1" w:tplc="04100019" w:tentative="1">
      <w:start w:val="1"/>
      <w:numFmt w:val="lowerLetter"/>
      <w:lvlText w:val="%2."/>
      <w:lvlJc w:val="left"/>
      <w:pPr>
        <w:ind w:left="2149" w:hanging="360"/>
      </w:pPr>
    </w:lvl>
    <w:lvl w:ilvl="2" w:tplc="0410001B" w:tentative="1">
      <w:start w:val="1"/>
      <w:numFmt w:val="lowerRoman"/>
      <w:lvlText w:val="%3."/>
      <w:lvlJc w:val="right"/>
      <w:pPr>
        <w:ind w:left="2869" w:hanging="180"/>
      </w:pPr>
    </w:lvl>
    <w:lvl w:ilvl="3" w:tplc="0410000F" w:tentative="1">
      <w:start w:val="1"/>
      <w:numFmt w:val="decimal"/>
      <w:lvlText w:val="%4."/>
      <w:lvlJc w:val="left"/>
      <w:pPr>
        <w:ind w:left="3589" w:hanging="360"/>
      </w:pPr>
    </w:lvl>
    <w:lvl w:ilvl="4" w:tplc="04100019" w:tentative="1">
      <w:start w:val="1"/>
      <w:numFmt w:val="lowerLetter"/>
      <w:lvlText w:val="%5."/>
      <w:lvlJc w:val="left"/>
      <w:pPr>
        <w:ind w:left="4309" w:hanging="360"/>
      </w:pPr>
    </w:lvl>
    <w:lvl w:ilvl="5" w:tplc="0410001B" w:tentative="1">
      <w:start w:val="1"/>
      <w:numFmt w:val="lowerRoman"/>
      <w:lvlText w:val="%6."/>
      <w:lvlJc w:val="right"/>
      <w:pPr>
        <w:ind w:left="5029" w:hanging="180"/>
      </w:pPr>
    </w:lvl>
    <w:lvl w:ilvl="6" w:tplc="0410000F" w:tentative="1">
      <w:start w:val="1"/>
      <w:numFmt w:val="decimal"/>
      <w:lvlText w:val="%7."/>
      <w:lvlJc w:val="left"/>
      <w:pPr>
        <w:ind w:left="5749" w:hanging="360"/>
      </w:pPr>
    </w:lvl>
    <w:lvl w:ilvl="7" w:tplc="04100019" w:tentative="1">
      <w:start w:val="1"/>
      <w:numFmt w:val="lowerLetter"/>
      <w:lvlText w:val="%8."/>
      <w:lvlJc w:val="left"/>
      <w:pPr>
        <w:ind w:left="6469" w:hanging="360"/>
      </w:pPr>
    </w:lvl>
    <w:lvl w:ilvl="8" w:tplc="0410001B" w:tentative="1">
      <w:start w:val="1"/>
      <w:numFmt w:val="lowerRoman"/>
      <w:lvlText w:val="%9."/>
      <w:lvlJc w:val="right"/>
      <w:pPr>
        <w:ind w:left="7189" w:hanging="180"/>
      </w:pPr>
    </w:lvl>
  </w:abstractNum>
  <w:num w:numId="1">
    <w:abstractNumId w:val="2"/>
  </w:num>
  <w:num w:numId="2">
    <w:abstractNumId w:val="12"/>
  </w:num>
  <w:num w:numId="3">
    <w:abstractNumId w:val="1"/>
  </w:num>
  <w:num w:numId="4">
    <w:abstractNumId w:val="7"/>
  </w:num>
  <w:num w:numId="5">
    <w:abstractNumId w:val="4"/>
  </w:num>
  <w:num w:numId="6">
    <w:abstractNumId w:val="11"/>
  </w:num>
  <w:num w:numId="7">
    <w:abstractNumId w:val="13"/>
  </w:num>
  <w:num w:numId="8">
    <w:abstractNumId w:val="0"/>
  </w:num>
  <w:num w:numId="9">
    <w:abstractNumId w:val="5"/>
  </w:num>
  <w:num w:numId="10">
    <w:abstractNumId w:val="3"/>
  </w:num>
  <w:num w:numId="11">
    <w:abstractNumId w:val="8"/>
  </w:num>
  <w:num w:numId="12">
    <w:abstractNumId w:val="6"/>
  </w:num>
  <w:num w:numId="13">
    <w:abstractNumId w:val="9"/>
  </w:num>
  <w:num w:numId="14">
    <w:abstractNumId w:val="6"/>
  </w:num>
  <w:num w:numId="15">
    <w:abstractNumId w:val="6"/>
  </w:num>
  <w:num w:numId="16">
    <w:abstractNumId w:val="6"/>
  </w:num>
  <w:num w:numId="17">
    <w:abstractNumId w:val="6"/>
  </w:num>
  <w:num w:numId="18">
    <w:abstractNumId w:val="6"/>
  </w:num>
  <w:num w:numId="19">
    <w:abstractNumId w:val="6"/>
  </w:num>
  <w:num w:numId="20">
    <w:abstractNumId w:val="6"/>
  </w:num>
  <w:num w:numId="21">
    <w:abstractNumId w:val="6"/>
  </w:num>
  <w:num w:numId="22">
    <w:abstractNumId w:val="6"/>
  </w:num>
  <w:num w:numId="23">
    <w:abstractNumId w:val="6"/>
  </w:num>
  <w:num w:numId="24">
    <w:abstractNumId w:val="6"/>
  </w:num>
  <w:num w:numId="25">
    <w:abstractNumId w:val="6"/>
  </w:num>
  <w:num w:numId="26">
    <w:abstractNumId w:val="10"/>
  </w:num>
  <w:num w:numId="27">
    <w:abstractNumId w:val="6"/>
  </w:num>
  <w:num w:numId="28">
    <w:abstractNumId w:val="6"/>
  </w:num>
  <w:num w:numId="2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C0B2B"/>
    <w:rsid w:val="00015C54"/>
    <w:rsid w:val="00052BF8"/>
    <w:rsid w:val="00085A28"/>
    <w:rsid w:val="00092180"/>
    <w:rsid w:val="00096A2A"/>
    <w:rsid w:val="000C03E6"/>
    <w:rsid w:val="000D197F"/>
    <w:rsid w:val="000D5C11"/>
    <w:rsid w:val="000D6516"/>
    <w:rsid w:val="000E6A80"/>
    <w:rsid w:val="000E7AA8"/>
    <w:rsid w:val="00111754"/>
    <w:rsid w:val="00117D6E"/>
    <w:rsid w:val="001216B2"/>
    <w:rsid w:val="0015477D"/>
    <w:rsid w:val="001841F0"/>
    <w:rsid w:val="0019322E"/>
    <w:rsid w:val="00197085"/>
    <w:rsid w:val="001972EA"/>
    <w:rsid w:val="001C2D7E"/>
    <w:rsid w:val="001D263E"/>
    <w:rsid w:val="001F62E7"/>
    <w:rsid w:val="00205F3C"/>
    <w:rsid w:val="002113EC"/>
    <w:rsid w:val="00220C67"/>
    <w:rsid w:val="00270794"/>
    <w:rsid w:val="0027499F"/>
    <w:rsid w:val="00276C24"/>
    <w:rsid w:val="002770D2"/>
    <w:rsid w:val="00281A5F"/>
    <w:rsid w:val="00290774"/>
    <w:rsid w:val="002A480E"/>
    <w:rsid w:val="002B6E20"/>
    <w:rsid w:val="002C0B2B"/>
    <w:rsid w:val="002D4C14"/>
    <w:rsid w:val="002D7BE9"/>
    <w:rsid w:val="003525FD"/>
    <w:rsid w:val="0036496A"/>
    <w:rsid w:val="00365E2B"/>
    <w:rsid w:val="00376487"/>
    <w:rsid w:val="00381DF9"/>
    <w:rsid w:val="00387971"/>
    <w:rsid w:val="003932B6"/>
    <w:rsid w:val="003E547B"/>
    <w:rsid w:val="0040731E"/>
    <w:rsid w:val="00435EF5"/>
    <w:rsid w:val="004719E2"/>
    <w:rsid w:val="004A3BDC"/>
    <w:rsid w:val="004B005D"/>
    <w:rsid w:val="004B10F9"/>
    <w:rsid w:val="004C13C0"/>
    <w:rsid w:val="004C4C14"/>
    <w:rsid w:val="004E30E1"/>
    <w:rsid w:val="005116CA"/>
    <w:rsid w:val="005205B4"/>
    <w:rsid w:val="00521ACC"/>
    <w:rsid w:val="00536E01"/>
    <w:rsid w:val="0055040C"/>
    <w:rsid w:val="00587912"/>
    <w:rsid w:val="00596E88"/>
    <w:rsid w:val="005A3C41"/>
    <w:rsid w:val="005A6123"/>
    <w:rsid w:val="005C119D"/>
    <w:rsid w:val="005C4CD5"/>
    <w:rsid w:val="005F31DA"/>
    <w:rsid w:val="00603C84"/>
    <w:rsid w:val="00610AC8"/>
    <w:rsid w:val="00677F04"/>
    <w:rsid w:val="006804AA"/>
    <w:rsid w:val="00691FC5"/>
    <w:rsid w:val="006D1392"/>
    <w:rsid w:val="006D3207"/>
    <w:rsid w:val="006D680E"/>
    <w:rsid w:val="007329F9"/>
    <w:rsid w:val="00752D7F"/>
    <w:rsid w:val="007755F7"/>
    <w:rsid w:val="00780A16"/>
    <w:rsid w:val="0079066F"/>
    <w:rsid w:val="00790B99"/>
    <w:rsid w:val="00790C48"/>
    <w:rsid w:val="00791D96"/>
    <w:rsid w:val="007A2B8C"/>
    <w:rsid w:val="007C14EF"/>
    <w:rsid w:val="007C59BA"/>
    <w:rsid w:val="007C5B4E"/>
    <w:rsid w:val="007D4FAD"/>
    <w:rsid w:val="007E535A"/>
    <w:rsid w:val="007F562E"/>
    <w:rsid w:val="00822853"/>
    <w:rsid w:val="00831644"/>
    <w:rsid w:val="0083496D"/>
    <w:rsid w:val="00840536"/>
    <w:rsid w:val="00855685"/>
    <w:rsid w:val="008610EB"/>
    <w:rsid w:val="008614D7"/>
    <w:rsid w:val="008B680D"/>
    <w:rsid w:val="008C2FE8"/>
    <w:rsid w:val="008D2A97"/>
    <w:rsid w:val="008D71E5"/>
    <w:rsid w:val="008E1313"/>
    <w:rsid w:val="00912D2B"/>
    <w:rsid w:val="00923000"/>
    <w:rsid w:val="009251E0"/>
    <w:rsid w:val="00927DA6"/>
    <w:rsid w:val="0094032C"/>
    <w:rsid w:val="009678E9"/>
    <w:rsid w:val="00976CF8"/>
    <w:rsid w:val="00986FDB"/>
    <w:rsid w:val="009A0219"/>
    <w:rsid w:val="009B2D22"/>
    <w:rsid w:val="009B4CAC"/>
    <w:rsid w:val="009C005D"/>
    <w:rsid w:val="009D3810"/>
    <w:rsid w:val="00A12972"/>
    <w:rsid w:val="00A26D81"/>
    <w:rsid w:val="00A73CC5"/>
    <w:rsid w:val="00A77232"/>
    <w:rsid w:val="00A912D7"/>
    <w:rsid w:val="00AA3CF1"/>
    <w:rsid w:val="00AA48FC"/>
    <w:rsid w:val="00AC430C"/>
    <w:rsid w:val="00AC6929"/>
    <w:rsid w:val="00AD0BBF"/>
    <w:rsid w:val="00AD115E"/>
    <w:rsid w:val="00AE0B64"/>
    <w:rsid w:val="00B24722"/>
    <w:rsid w:val="00B35445"/>
    <w:rsid w:val="00B474D7"/>
    <w:rsid w:val="00B5793B"/>
    <w:rsid w:val="00B60399"/>
    <w:rsid w:val="00BA07A8"/>
    <w:rsid w:val="00BE703C"/>
    <w:rsid w:val="00C27D8D"/>
    <w:rsid w:val="00C7410A"/>
    <w:rsid w:val="00C8299C"/>
    <w:rsid w:val="00C96098"/>
    <w:rsid w:val="00CB2D92"/>
    <w:rsid w:val="00CB4B58"/>
    <w:rsid w:val="00D00899"/>
    <w:rsid w:val="00D2361C"/>
    <w:rsid w:val="00D26033"/>
    <w:rsid w:val="00D42433"/>
    <w:rsid w:val="00D67F59"/>
    <w:rsid w:val="00DB4C6D"/>
    <w:rsid w:val="00DC34CC"/>
    <w:rsid w:val="00DC439B"/>
    <w:rsid w:val="00DF58AB"/>
    <w:rsid w:val="00E0473B"/>
    <w:rsid w:val="00E21D30"/>
    <w:rsid w:val="00E31B74"/>
    <w:rsid w:val="00E56460"/>
    <w:rsid w:val="00E8567B"/>
    <w:rsid w:val="00E95A23"/>
    <w:rsid w:val="00E95C1D"/>
    <w:rsid w:val="00EA31F0"/>
    <w:rsid w:val="00EC50D5"/>
    <w:rsid w:val="00ED29BC"/>
    <w:rsid w:val="00EE315E"/>
    <w:rsid w:val="00EF0227"/>
    <w:rsid w:val="00F01558"/>
    <w:rsid w:val="00F056E5"/>
    <w:rsid w:val="00F330B6"/>
    <w:rsid w:val="00F656C5"/>
    <w:rsid w:val="00F6665D"/>
    <w:rsid w:val="00F9157F"/>
    <w:rsid w:val="00F973C7"/>
    <w:rsid w:val="00FC08B7"/>
    <w:rsid w:val="00FD75E3"/>
    <w:rsid w:val="00FE594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C1A692"/>
  <w15:docId w15:val="{F1852C4D-DA33-4FD5-B63A-2A9FC40B84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9678E9"/>
    <w:pPr>
      <w:spacing w:after="0" w:line="240" w:lineRule="auto"/>
    </w:pPr>
    <w:rPr>
      <w:rFonts w:ascii="Times New Roman" w:eastAsia="Times New Roman" w:hAnsi="Times New Roman" w:cs="Times New Roman"/>
      <w:sz w:val="24"/>
      <w:szCs w:val="24"/>
      <w:lang w:val="en-US"/>
    </w:rPr>
  </w:style>
  <w:style w:type="paragraph" w:styleId="Titolo1">
    <w:name w:val="heading 1"/>
    <w:basedOn w:val="Normale"/>
    <w:next w:val="Normale"/>
    <w:link w:val="Titolo1Carattere"/>
    <w:qFormat/>
    <w:rsid w:val="002C0B2B"/>
    <w:pPr>
      <w:keepNext/>
      <w:tabs>
        <w:tab w:val="left" w:pos="4395"/>
      </w:tabs>
      <w:overflowPunct w:val="0"/>
      <w:autoSpaceDE w:val="0"/>
      <w:autoSpaceDN w:val="0"/>
      <w:adjustRightInd w:val="0"/>
      <w:jc w:val="both"/>
      <w:textAlignment w:val="baseline"/>
      <w:outlineLvl w:val="0"/>
    </w:pPr>
    <w:rPr>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2C0B2B"/>
    <w:pPr>
      <w:tabs>
        <w:tab w:val="center" w:pos="4819"/>
        <w:tab w:val="right" w:pos="9638"/>
      </w:tabs>
    </w:pPr>
  </w:style>
  <w:style w:type="character" w:customStyle="1" w:styleId="IntestazioneCarattere">
    <w:name w:val="Intestazione Carattere"/>
    <w:basedOn w:val="Carpredefinitoparagrafo"/>
    <w:link w:val="Intestazione"/>
    <w:uiPriority w:val="99"/>
    <w:rsid w:val="002C0B2B"/>
  </w:style>
  <w:style w:type="paragraph" w:styleId="Pidipagina">
    <w:name w:val="footer"/>
    <w:basedOn w:val="Normale"/>
    <w:link w:val="PidipaginaCarattere"/>
    <w:uiPriority w:val="99"/>
    <w:unhideWhenUsed/>
    <w:rsid w:val="002C0B2B"/>
    <w:pPr>
      <w:tabs>
        <w:tab w:val="center" w:pos="4819"/>
        <w:tab w:val="right" w:pos="9638"/>
      </w:tabs>
    </w:pPr>
  </w:style>
  <w:style w:type="character" w:customStyle="1" w:styleId="PidipaginaCarattere">
    <w:name w:val="Piè di pagina Carattere"/>
    <w:basedOn w:val="Carpredefinitoparagrafo"/>
    <w:link w:val="Pidipagina"/>
    <w:uiPriority w:val="99"/>
    <w:rsid w:val="002C0B2B"/>
  </w:style>
  <w:style w:type="character" w:customStyle="1" w:styleId="Titolo1Carattere">
    <w:name w:val="Titolo 1 Carattere"/>
    <w:basedOn w:val="Carpredefinitoparagrafo"/>
    <w:link w:val="Titolo1"/>
    <w:rsid w:val="002C0B2B"/>
    <w:rPr>
      <w:rFonts w:ascii="Times New Roman" w:eastAsia="Times New Roman" w:hAnsi="Times New Roman" w:cs="Times New Roman"/>
      <w:sz w:val="24"/>
      <w:szCs w:val="20"/>
      <w:lang w:eastAsia="it-IT"/>
    </w:rPr>
  </w:style>
  <w:style w:type="paragraph" w:styleId="Paragrafoelenco">
    <w:name w:val="List Paragraph"/>
    <w:basedOn w:val="Normale"/>
    <w:uiPriority w:val="34"/>
    <w:qFormat/>
    <w:rsid w:val="009678E9"/>
    <w:pPr>
      <w:ind w:left="720"/>
      <w:contextualSpacing/>
    </w:pPr>
  </w:style>
  <w:style w:type="character" w:styleId="Collegamentoipertestuale">
    <w:name w:val="Hyperlink"/>
    <w:basedOn w:val="Carpredefinitoparagrafo"/>
    <w:uiPriority w:val="99"/>
    <w:semiHidden/>
    <w:unhideWhenUsed/>
    <w:rsid w:val="00381DF9"/>
    <w:rPr>
      <w:color w:val="0000FF"/>
      <w:u w:val="single"/>
    </w:rPr>
  </w:style>
  <w:style w:type="paragraph" w:customStyle="1" w:styleId="provvr0">
    <w:name w:val="provv_r0"/>
    <w:basedOn w:val="Normale"/>
    <w:rsid w:val="00381DF9"/>
    <w:pPr>
      <w:spacing w:before="100" w:beforeAutospacing="1" w:after="100" w:afterAutospacing="1"/>
      <w:jc w:val="both"/>
    </w:pPr>
    <w:rPr>
      <w:lang w:val="it-IT" w:eastAsia="it-IT"/>
    </w:rPr>
  </w:style>
  <w:style w:type="character" w:customStyle="1" w:styleId="provvnumcomma">
    <w:name w:val="provv_numcomma"/>
    <w:basedOn w:val="Carpredefinitoparagrafo"/>
    <w:rsid w:val="00381DF9"/>
  </w:style>
  <w:style w:type="character" w:customStyle="1" w:styleId="linkneltesto">
    <w:name w:val="link_nel_testo"/>
    <w:basedOn w:val="Carpredefinitoparagrafo"/>
    <w:rsid w:val="003525FD"/>
    <w:rPr>
      <w:i/>
      <w:iCs/>
    </w:rPr>
  </w:style>
  <w:style w:type="table" w:styleId="Grigliatabella">
    <w:name w:val="Table Grid"/>
    <w:basedOn w:val="Tabellanormale"/>
    <w:rsid w:val="00927DA6"/>
    <w:pPr>
      <w:spacing w:after="0" w:line="240" w:lineRule="auto"/>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commento">
    <w:name w:val="annotation text"/>
    <w:basedOn w:val="Normale"/>
    <w:link w:val="TestocommentoCarattere"/>
    <w:uiPriority w:val="99"/>
    <w:semiHidden/>
    <w:rsid w:val="00F01558"/>
    <w:rPr>
      <w:rFonts w:eastAsia="Calibri"/>
      <w:sz w:val="20"/>
      <w:szCs w:val="20"/>
      <w:lang w:val="it-IT" w:eastAsia="it-IT"/>
    </w:rPr>
  </w:style>
  <w:style w:type="character" w:customStyle="1" w:styleId="TestocommentoCarattere">
    <w:name w:val="Testo commento Carattere"/>
    <w:basedOn w:val="Carpredefinitoparagrafo"/>
    <w:link w:val="Testocommento"/>
    <w:uiPriority w:val="99"/>
    <w:semiHidden/>
    <w:rsid w:val="00F01558"/>
    <w:rPr>
      <w:rFonts w:ascii="Times New Roman" w:eastAsia="Calibri" w:hAnsi="Times New Roman" w:cs="Times New Roman"/>
      <w:sz w:val="20"/>
      <w:szCs w:val="20"/>
      <w:lang w:eastAsia="it-IT"/>
    </w:rPr>
  </w:style>
  <w:style w:type="character" w:styleId="Rimandocommento">
    <w:name w:val="annotation reference"/>
    <w:uiPriority w:val="99"/>
    <w:semiHidden/>
    <w:unhideWhenUsed/>
    <w:rsid w:val="00F01558"/>
    <w:rPr>
      <w:sz w:val="16"/>
      <w:szCs w:val="16"/>
    </w:rPr>
  </w:style>
  <w:style w:type="paragraph" w:customStyle="1" w:styleId="Corpodeltesto21">
    <w:name w:val="Corpo del testo 21"/>
    <w:basedOn w:val="Normale"/>
    <w:rsid w:val="00F01558"/>
    <w:pPr>
      <w:overflowPunct w:val="0"/>
      <w:autoSpaceDE w:val="0"/>
      <w:autoSpaceDN w:val="0"/>
      <w:adjustRightInd w:val="0"/>
      <w:jc w:val="both"/>
      <w:textAlignment w:val="baseline"/>
    </w:pPr>
    <w:rPr>
      <w:rFonts w:ascii="Book Antiqua" w:hAnsi="Book Antiqua"/>
      <w:szCs w:val="20"/>
      <w:lang w:val="it-IT" w:eastAsia="it-IT"/>
    </w:rPr>
  </w:style>
  <w:style w:type="paragraph" w:styleId="Corpotesto">
    <w:name w:val="Body Text"/>
    <w:basedOn w:val="Normale"/>
    <w:link w:val="CorpotestoCarattere"/>
    <w:uiPriority w:val="1"/>
    <w:qFormat/>
    <w:rsid w:val="005A3C41"/>
    <w:pPr>
      <w:autoSpaceDE w:val="0"/>
      <w:autoSpaceDN w:val="0"/>
      <w:adjustRightInd w:val="0"/>
    </w:pPr>
    <w:rPr>
      <w:rFonts w:eastAsiaTheme="minorHAnsi"/>
      <w:sz w:val="23"/>
      <w:szCs w:val="23"/>
      <w:lang w:val="it-IT"/>
    </w:rPr>
  </w:style>
  <w:style w:type="character" w:customStyle="1" w:styleId="CorpotestoCarattere">
    <w:name w:val="Corpo testo Carattere"/>
    <w:basedOn w:val="Carpredefinitoparagrafo"/>
    <w:link w:val="Corpotesto"/>
    <w:uiPriority w:val="1"/>
    <w:rsid w:val="005A3C41"/>
    <w:rPr>
      <w:rFonts w:ascii="Times New Roman" w:hAnsi="Times New Roman" w:cs="Times New Roman"/>
      <w:sz w:val="23"/>
      <w:szCs w:val="23"/>
    </w:rPr>
  </w:style>
  <w:style w:type="paragraph" w:customStyle="1" w:styleId="Comma">
    <w:name w:val="Comma"/>
    <w:basedOn w:val="Paragrafoelenco"/>
    <w:link w:val="CommaCarattere"/>
    <w:qFormat/>
    <w:rsid w:val="00F6665D"/>
    <w:pPr>
      <w:numPr>
        <w:numId w:val="12"/>
      </w:numPr>
      <w:spacing w:after="240"/>
      <w:jc w:val="both"/>
    </w:pPr>
    <w:rPr>
      <w:rFonts w:asciiTheme="minorHAnsi" w:eastAsiaTheme="minorHAnsi" w:hAnsiTheme="minorHAnsi" w:cstheme="minorBidi"/>
      <w:sz w:val="22"/>
      <w:szCs w:val="22"/>
      <w:lang w:val="it-IT"/>
    </w:rPr>
  </w:style>
  <w:style w:type="character" w:customStyle="1" w:styleId="CommaCarattere">
    <w:name w:val="Comma Carattere"/>
    <w:basedOn w:val="Carpredefinitoparagrafo"/>
    <w:link w:val="Comma"/>
    <w:rsid w:val="00F6665D"/>
  </w:style>
  <w:style w:type="paragraph" w:customStyle="1" w:styleId="ListParagraph1">
    <w:name w:val="List Paragraph1"/>
    <w:basedOn w:val="Normale"/>
    <w:uiPriority w:val="99"/>
    <w:qFormat/>
    <w:rsid w:val="009D3810"/>
    <w:pPr>
      <w:spacing w:line="540" w:lineRule="exact"/>
      <w:ind w:left="720"/>
      <w:jc w:val="both"/>
    </w:pPr>
    <w:rPr>
      <w:lang w:val="it-IT"/>
    </w:rPr>
  </w:style>
  <w:style w:type="paragraph" w:styleId="Revisione">
    <w:name w:val="Revision"/>
    <w:hidden/>
    <w:uiPriority w:val="99"/>
    <w:semiHidden/>
    <w:rsid w:val="004A3BDC"/>
    <w:pPr>
      <w:spacing w:after="0" w:line="240" w:lineRule="auto"/>
    </w:pPr>
    <w:rPr>
      <w:rFonts w:ascii="Times New Roman" w:eastAsia="Times New Roman" w:hAnsi="Times New Roman" w:cs="Times New Roman"/>
      <w:sz w:val="24"/>
      <w:szCs w:val="24"/>
      <w:lang w:val="en-US"/>
    </w:rPr>
  </w:style>
  <w:style w:type="paragraph" w:styleId="Testofumetto">
    <w:name w:val="Balloon Text"/>
    <w:basedOn w:val="Normale"/>
    <w:link w:val="TestofumettoCarattere"/>
    <w:uiPriority w:val="99"/>
    <w:semiHidden/>
    <w:unhideWhenUsed/>
    <w:rsid w:val="00FE5944"/>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FE5944"/>
    <w:rPr>
      <w:rFonts w:ascii="Tahoma" w:eastAsia="Times New Roman"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3103812">
      <w:bodyDiv w:val="1"/>
      <w:marLeft w:val="0"/>
      <w:marRight w:val="0"/>
      <w:marTop w:val="0"/>
      <w:marBottom w:val="0"/>
      <w:divBdr>
        <w:top w:val="none" w:sz="0" w:space="0" w:color="auto"/>
        <w:left w:val="none" w:sz="0" w:space="0" w:color="auto"/>
        <w:bottom w:val="none" w:sz="0" w:space="0" w:color="auto"/>
        <w:right w:val="none" w:sz="0" w:space="0" w:color="auto"/>
      </w:divBdr>
      <w:divsChild>
        <w:div w:id="1792279673">
          <w:marLeft w:val="0"/>
          <w:marRight w:val="0"/>
          <w:marTop w:val="0"/>
          <w:marBottom w:val="20"/>
          <w:divBdr>
            <w:top w:val="none" w:sz="0" w:space="0" w:color="auto"/>
            <w:left w:val="none" w:sz="0" w:space="0" w:color="auto"/>
            <w:bottom w:val="none" w:sz="0" w:space="0" w:color="auto"/>
            <w:right w:val="none" w:sz="0" w:space="0" w:color="auto"/>
          </w:divBdr>
        </w:div>
        <w:div w:id="228542949">
          <w:marLeft w:val="0"/>
          <w:marRight w:val="0"/>
          <w:marTop w:val="0"/>
          <w:marBottom w:val="20"/>
          <w:divBdr>
            <w:top w:val="none" w:sz="0" w:space="0" w:color="auto"/>
            <w:left w:val="none" w:sz="0" w:space="0" w:color="auto"/>
            <w:bottom w:val="none" w:sz="0" w:space="0" w:color="auto"/>
            <w:right w:val="none" w:sz="0" w:space="0" w:color="auto"/>
          </w:divBdr>
        </w:div>
        <w:div w:id="1655988625">
          <w:marLeft w:val="0"/>
          <w:marRight w:val="0"/>
          <w:marTop w:val="0"/>
          <w:marBottom w:val="20"/>
          <w:divBdr>
            <w:top w:val="none" w:sz="0" w:space="0" w:color="auto"/>
            <w:left w:val="none" w:sz="0" w:space="0" w:color="auto"/>
            <w:bottom w:val="none" w:sz="0" w:space="0" w:color="auto"/>
            <w:right w:val="none" w:sz="0" w:space="0" w:color="auto"/>
          </w:divBdr>
        </w:div>
      </w:divsChild>
    </w:div>
    <w:div w:id="875851922">
      <w:bodyDiv w:val="1"/>
      <w:marLeft w:val="0"/>
      <w:marRight w:val="0"/>
      <w:marTop w:val="0"/>
      <w:marBottom w:val="0"/>
      <w:divBdr>
        <w:top w:val="none" w:sz="0" w:space="0" w:color="auto"/>
        <w:left w:val="none" w:sz="0" w:space="0" w:color="auto"/>
        <w:bottom w:val="none" w:sz="0" w:space="0" w:color="auto"/>
        <w:right w:val="none" w:sz="0" w:space="0" w:color="auto"/>
      </w:divBdr>
      <w:divsChild>
        <w:div w:id="2073429305">
          <w:marLeft w:val="0"/>
          <w:marRight w:val="0"/>
          <w:marTop w:val="0"/>
          <w:marBottom w:val="20"/>
          <w:divBdr>
            <w:top w:val="none" w:sz="0" w:space="0" w:color="auto"/>
            <w:left w:val="none" w:sz="0" w:space="0" w:color="auto"/>
            <w:bottom w:val="none" w:sz="0" w:space="0" w:color="auto"/>
            <w:right w:val="none" w:sz="0" w:space="0" w:color="auto"/>
          </w:divBdr>
        </w:div>
        <w:div w:id="1709446953">
          <w:marLeft w:val="0"/>
          <w:marRight w:val="0"/>
          <w:marTop w:val="0"/>
          <w:marBottom w:val="20"/>
          <w:divBdr>
            <w:top w:val="none" w:sz="0" w:space="0" w:color="auto"/>
            <w:left w:val="none" w:sz="0" w:space="0" w:color="auto"/>
            <w:bottom w:val="none" w:sz="0" w:space="0" w:color="auto"/>
            <w:right w:val="none" w:sz="0" w:space="0" w:color="auto"/>
          </w:divBdr>
        </w:div>
        <w:div w:id="457378648">
          <w:marLeft w:val="0"/>
          <w:marRight w:val="0"/>
          <w:marTop w:val="0"/>
          <w:marBottom w:val="20"/>
          <w:divBdr>
            <w:top w:val="none" w:sz="0" w:space="0" w:color="auto"/>
            <w:left w:val="none" w:sz="0" w:space="0" w:color="auto"/>
            <w:bottom w:val="none" w:sz="0" w:space="0" w:color="auto"/>
            <w:right w:val="none" w:sz="0" w:space="0" w:color="auto"/>
          </w:divBdr>
        </w:div>
        <w:div w:id="935866289">
          <w:marLeft w:val="0"/>
          <w:marRight w:val="0"/>
          <w:marTop w:val="0"/>
          <w:marBottom w:val="20"/>
          <w:divBdr>
            <w:top w:val="none" w:sz="0" w:space="0" w:color="auto"/>
            <w:left w:val="none" w:sz="0" w:space="0" w:color="auto"/>
            <w:bottom w:val="none" w:sz="0" w:space="0" w:color="auto"/>
            <w:right w:val="none" w:sz="0" w:space="0" w:color="auto"/>
          </w:divBdr>
        </w:div>
        <w:div w:id="1072001614">
          <w:marLeft w:val="0"/>
          <w:marRight w:val="0"/>
          <w:marTop w:val="0"/>
          <w:marBottom w:val="20"/>
          <w:divBdr>
            <w:top w:val="none" w:sz="0" w:space="0" w:color="auto"/>
            <w:left w:val="none" w:sz="0" w:space="0" w:color="auto"/>
            <w:bottom w:val="none" w:sz="0" w:space="0" w:color="auto"/>
            <w:right w:val="none" w:sz="0" w:space="0" w:color="auto"/>
          </w:divBdr>
        </w:div>
      </w:divsChild>
    </w:div>
    <w:div w:id="1493789214">
      <w:bodyDiv w:val="1"/>
      <w:marLeft w:val="0"/>
      <w:marRight w:val="0"/>
      <w:marTop w:val="0"/>
      <w:marBottom w:val="0"/>
      <w:divBdr>
        <w:top w:val="none" w:sz="0" w:space="0" w:color="auto"/>
        <w:left w:val="none" w:sz="0" w:space="0" w:color="auto"/>
        <w:bottom w:val="none" w:sz="0" w:space="0" w:color="auto"/>
        <w:right w:val="none" w:sz="0" w:space="0" w:color="auto"/>
      </w:divBdr>
      <w:divsChild>
        <w:div w:id="1993485604">
          <w:marLeft w:val="0"/>
          <w:marRight w:val="0"/>
          <w:marTop w:val="0"/>
          <w:marBottom w:val="2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hyperlink" Target="mailto:cnic809009@istruzione.it" TargetMode="External"/><Relationship Id="rId2" Type="http://schemas.openxmlformats.org/officeDocument/2006/relationships/image" Target="media/image2.jpeg"/><Relationship Id="rId1" Type="http://schemas.openxmlformats.org/officeDocument/2006/relationships/image" Target="media/image1.emf"/><Relationship Id="rId4" Type="http://schemas.openxmlformats.org/officeDocument/2006/relationships/hyperlink" Target="mailto:cnee07200v.istruzione@pec.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CDDE44-2D8E-4FA5-8012-4CEA69DCBB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729</Words>
  <Characters>4159</Characters>
  <Application>Microsoft Office Word</Application>
  <DocSecurity>0</DocSecurity>
  <Lines>34</Lines>
  <Paragraphs>9</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Dirigente</dc:creator>
  <cp:lastModifiedBy>Riccardo Poma</cp:lastModifiedBy>
  <cp:revision>3</cp:revision>
  <cp:lastPrinted>2024-03-18T10:27:00Z</cp:lastPrinted>
  <dcterms:created xsi:type="dcterms:W3CDTF">2024-03-22T14:54:00Z</dcterms:created>
  <dcterms:modified xsi:type="dcterms:W3CDTF">2024-09-24T11:21:00Z</dcterms:modified>
</cp:coreProperties>
</file>